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91F649" w14:textId="3DD86F3A" w:rsidR="002D575F" w:rsidRDefault="001E017A"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r>
        <w:rPr>
          <w:rFonts w:cstheme="minorHAnsi"/>
          <w:noProof/>
          <w:color w:val="FF0000"/>
          <w:sz w:val="40"/>
          <w:szCs w:val="40"/>
          <w:lang w:val="de-DE" w:eastAsia="en-GB"/>
        </w:rPr>
        <w:drawing>
          <wp:anchor distT="0" distB="0" distL="114300" distR="114300" simplePos="0" relativeHeight="251659264" behindDoc="0" locked="0" layoutInCell="1" allowOverlap="1" wp14:anchorId="0D0C9C40" wp14:editId="54EF030D">
            <wp:simplePos x="0" y="0"/>
            <wp:positionH relativeFrom="margin">
              <wp:align>left</wp:align>
            </wp:positionH>
            <wp:positionV relativeFrom="margin">
              <wp:posOffset>-121285</wp:posOffset>
            </wp:positionV>
            <wp:extent cx="4730750" cy="1603375"/>
            <wp:effectExtent l="0" t="0" r="0" b="0"/>
            <wp:wrapSquare wrapText="bothSides"/>
            <wp:docPr id="2" name="Grafik 2"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730750" cy="160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18D86E" w14:textId="0F1899FE" w:rsidR="002D575F" w:rsidRDefault="002D575F"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678433F0" w14:textId="66266625" w:rsidR="002D575F" w:rsidRDefault="002D575F"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6A2986AF" w14:textId="7B47490C" w:rsidR="001E017A" w:rsidRDefault="001E017A"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78CA3F6D" w14:textId="19C8F3FC" w:rsidR="001E017A" w:rsidRDefault="001E017A"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76C8AD57" w14:textId="47C1F0C7" w:rsidR="001E017A" w:rsidRDefault="001E017A"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4BD90F22" w14:textId="3B14E700" w:rsidR="001E017A" w:rsidRPr="00843E8A" w:rsidRDefault="00D11448" w:rsidP="00E23D12">
      <w:pPr>
        <w:spacing w:after="0" w:line="259" w:lineRule="auto"/>
        <w:jc w:val="right"/>
        <w:rPr>
          <w:rFonts w:asciiTheme="minorHAnsi" w:eastAsiaTheme="minorHAnsi" w:hAnsiTheme="minorHAnsi" w:cstheme="minorBidi"/>
          <w:b/>
          <w:bCs/>
          <w:color w:val="FF0000"/>
          <w:kern w:val="0"/>
          <w:sz w:val="22"/>
          <w:szCs w:val="22"/>
          <w:lang w:eastAsia="en-US"/>
          <w14:ligatures w14:val="none"/>
          <w14:cntxtAlts w14:val="0"/>
        </w:rPr>
      </w:pPr>
      <w:r w:rsidRPr="00843E8A">
        <w:rPr>
          <w:rFonts w:asciiTheme="minorHAnsi" w:eastAsiaTheme="minorHAnsi" w:hAnsiTheme="minorHAnsi" w:cstheme="minorBidi"/>
          <w:b/>
          <w:bCs/>
          <w:color w:val="FF0000"/>
          <w:kern w:val="0"/>
          <w:sz w:val="22"/>
          <w:szCs w:val="22"/>
          <w:lang w:eastAsia="en-US"/>
          <w14:ligatures w14:val="none"/>
          <w14:cntxtAlts w14:val="0"/>
        </w:rPr>
        <w:t>Nr. 25 – 19. 6. 2022</w:t>
      </w:r>
    </w:p>
    <w:p w14:paraId="2BEEC717" w14:textId="186AC544" w:rsidR="00D11448" w:rsidRPr="00D11448" w:rsidRDefault="00D11448" w:rsidP="00FF5257">
      <w:pPr>
        <w:spacing w:after="0" w:line="259" w:lineRule="auto"/>
        <w:rPr>
          <w:rFonts w:asciiTheme="minorHAnsi" w:eastAsiaTheme="minorHAnsi" w:hAnsiTheme="minorHAnsi" w:cstheme="minorBidi"/>
          <w:color w:val="FF0000"/>
          <w:kern w:val="0"/>
          <w:sz w:val="22"/>
          <w:szCs w:val="22"/>
          <w:lang w:eastAsia="en-US"/>
          <w14:ligatures w14:val="none"/>
          <w14:cntxtAlts w14:val="0"/>
        </w:rPr>
      </w:pPr>
    </w:p>
    <w:p w14:paraId="1BCADA88" w14:textId="502E5857" w:rsidR="001E017A" w:rsidRDefault="001E017A"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6C116796" w14:textId="5BE40E89" w:rsidR="00FF5257" w:rsidRPr="0056168B" w:rsidRDefault="00FF5257" w:rsidP="00DF5596">
      <w:pPr>
        <w:spacing w:after="0" w:line="259" w:lineRule="auto"/>
        <w:jc w:val="both"/>
        <w:rPr>
          <w:rFonts w:asciiTheme="minorHAnsi" w:eastAsiaTheme="minorHAnsi" w:hAnsiTheme="minorHAnsi" w:cstheme="minorBidi"/>
          <w:b/>
          <w:bCs/>
          <w:color w:val="auto"/>
          <w:kern w:val="0"/>
          <w:sz w:val="22"/>
          <w:szCs w:val="22"/>
          <w:lang w:eastAsia="en-US"/>
          <w14:ligatures w14:val="none"/>
          <w14:cntxtAlts w14:val="0"/>
        </w:rPr>
      </w:pPr>
      <w:r w:rsidRPr="0056168B">
        <w:rPr>
          <w:rFonts w:asciiTheme="minorHAnsi" w:eastAsiaTheme="minorHAnsi" w:hAnsiTheme="minorHAnsi" w:cstheme="minorBidi"/>
          <w:b/>
          <w:bCs/>
          <w:color w:val="auto"/>
          <w:kern w:val="0"/>
          <w:sz w:val="22"/>
          <w:szCs w:val="22"/>
          <w:lang w:eastAsia="en-US"/>
          <w14:ligatures w14:val="none"/>
          <w14:cntxtAlts w14:val="0"/>
        </w:rPr>
        <w:t>Liebe Gemeinde, liebe Gäste!</w:t>
      </w:r>
    </w:p>
    <w:p w14:paraId="5042A2BC" w14:textId="04E53A81" w:rsidR="00FF5257" w:rsidRPr="00FF5257" w:rsidRDefault="00FF5257" w:rsidP="00DF5596">
      <w:pPr>
        <w:spacing w:after="0" w:line="259" w:lineRule="auto"/>
        <w:jc w:val="both"/>
        <w:rPr>
          <w:rFonts w:asciiTheme="minorHAnsi" w:eastAsiaTheme="minorHAnsi" w:hAnsiTheme="minorHAnsi" w:cstheme="minorBidi"/>
          <w:color w:val="auto"/>
          <w:kern w:val="0"/>
          <w:sz w:val="22"/>
          <w:szCs w:val="22"/>
          <w:lang w:eastAsia="en-US"/>
          <w14:ligatures w14:val="none"/>
          <w14:cntxtAlts w14:val="0"/>
        </w:rPr>
      </w:pPr>
      <w:r w:rsidRPr="00FF5257">
        <w:rPr>
          <w:rFonts w:asciiTheme="minorHAnsi" w:eastAsiaTheme="minorHAnsi" w:hAnsiTheme="minorHAnsi" w:cstheme="minorBidi"/>
          <w:color w:val="auto"/>
          <w:kern w:val="0"/>
          <w:sz w:val="22"/>
          <w:szCs w:val="22"/>
          <w:lang w:eastAsia="en-US"/>
          <w14:ligatures w14:val="none"/>
          <w14:cntxtAlts w14:val="0"/>
        </w:rPr>
        <w:t xml:space="preserve">Jesus stellt seinen Jüngern eine entscheidende und grundlegende Frage: „Wer bin ich für euch und diese Welt?“ Der Evangelist lässt Petrus mit einem kurzen „Glaubensbekenntnis“ antworten: </w:t>
      </w:r>
      <w:r w:rsidRPr="00FF5257">
        <w:rPr>
          <w:rFonts w:asciiTheme="minorHAnsi" w:eastAsiaTheme="minorHAnsi" w:hAnsiTheme="minorHAnsi" w:cstheme="minorBidi"/>
          <w:b/>
          <w:bCs/>
          <w:color w:val="auto"/>
          <w:kern w:val="0"/>
          <w:sz w:val="22"/>
          <w:szCs w:val="22"/>
          <w:lang w:eastAsia="en-US"/>
          <w14:ligatures w14:val="none"/>
          <w14:cntxtAlts w14:val="0"/>
        </w:rPr>
        <w:t>Du bist Christus, der Gesalbte Gottes</w:t>
      </w:r>
      <w:r w:rsidRPr="00FF5257">
        <w:rPr>
          <w:rFonts w:asciiTheme="minorHAnsi" w:eastAsiaTheme="minorHAnsi" w:hAnsiTheme="minorHAnsi" w:cstheme="minorBidi"/>
          <w:color w:val="auto"/>
          <w:kern w:val="0"/>
          <w:sz w:val="22"/>
          <w:szCs w:val="22"/>
          <w:lang w:eastAsia="en-US"/>
          <w14:ligatures w14:val="none"/>
          <w14:cntxtAlts w14:val="0"/>
        </w:rPr>
        <w:t xml:space="preserve">. Viele seiner Jüngerinnen und Jünger haben noch die Erlebnisse der Passion und Ostern vor sich. So ist die Ankündigung von Leiden und Auferstehung von Jesus ein wichtiger Zusatz, ja auch ein Trost für die jungen Christengemeinden, die ob ihres Glaubens an diesen Christus oft verunsichert und der Verfolgung ausgesetzt sind. </w:t>
      </w:r>
    </w:p>
    <w:p w14:paraId="2769DE31" w14:textId="6017D217" w:rsidR="00FF5257" w:rsidRPr="00FF5257" w:rsidRDefault="00FF5257" w:rsidP="00DF5596">
      <w:pPr>
        <w:spacing w:after="0" w:line="259" w:lineRule="auto"/>
        <w:jc w:val="both"/>
        <w:rPr>
          <w:rFonts w:asciiTheme="minorHAnsi" w:eastAsiaTheme="minorHAnsi" w:hAnsiTheme="minorHAnsi" w:cstheme="minorBidi"/>
          <w:color w:val="auto"/>
          <w:kern w:val="0"/>
          <w:sz w:val="22"/>
          <w:szCs w:val="22"/>
          <w:lang w:eastAsia="en-US"/>
          <w14:ligatures w14:val="none"/>
          <w14:cntxtAlts w14:val="0"/>
        </w:rPr>
      </w:pPr>
      <w:r w:rsidRPr="00FF5257">
        <w:rPr>
          <w:rFonts w:asciiTheme="minorHAnsi" w:eastAsiaTheme="minorHAnsi" w:hAnsiTheme="minorHAnsi" w:cstheme="minorBidi"/>
          <w:color w:val="auto"/>
          <w:kern w:val="0"/>
          <w:sz w:val="22"/>
          <w:szCs w:val="22"/>
          <w:lang w:eastAsia="en-US"/>
          <w14:ligatures w14:val="none"/>
          <w14:cntxtAlts w14:val="0"/>
        </w:rPr>
        <w:t xml:space="preserve">Petrus weiß, wer Jesus ist. Aber er muss selbst noch erkennen und erleben: Das Wissen reicht nicht. Wer Jesus nachfolgen will, wird herausgefordert, so manche Spuren werden „durchkreuzt“, es stellen sich neue Fragen nach seiner Rolle in der Welt, auch in Zeiten von Krieg und Pandemie. </w:t>
      </w:r>
    </w:p>
    <w:p w14:paraId="28659E33" w14:textId="706742B4" w:rsidR="00FF5257" w:rsidRDefault="00FF5257" w:rsidP="00DF5596">
      <w:pPr>
        <w:spacing w:after="0" w:line="259" w:lineRule="auto"/>
        <w:jc w:val="both"/>
        <w:rPr>
          <w:rFonts w:asciiTheme="minorHAnsi" w:eastAsiaTheme="minorHAnsi" w:hAnsiTheme="minorHAnsi" w:cstheme="minorBidi"/>
          <w:color w:val="auto"/>
          <w:kern w:val="0"/>
          <w:sz w:val="22"/>
          <w:szCs w:val="22"/>
          <w:lang w:eastAsia="en-US"/>
          <w14:ligatures w14:val="none"/>
          <w14:cntxtAlts w14:val="0"/>
        </w:rPr>
      </w:pPr>
      <w:r w:rsidRPr="00FF5257">
        <w:rPr>
          <w:rFonts w:asciiTheme="minorHAnsi" w:eastAsiaTheme="minorHAnsi" w:hAnsiTheme="minorHAnsi" w:cstheme="minorBidi"/>
          <w:color w:val="auto"/>
          <w:kern w:val="0"/>
          <w:sz w:val="22"/>
          <w:szCs w:val="22"/>
          <w:lang w:eastAsia="en-US"/>
          <w14:ligatures w14:val="none"/>
          <w14:cntxtAlts w14:val="0"/>
        </w:rPr>
        <w:t>Noch ein Wort zur Nachfolge im obigen Sinne: Viele Christen weltweit werden heute diskriminiert oder verfolgt – um ihres Glaubens willen. Von diesen Menschen werden so manche „Kreuze“ im Alltag getragen. Diese vertrauen in solchen Situationen der Solidarität und dem Mitgehen Christi und seiner Verheißung. Bewundernswert.</w:t>
      </w:r>
    </w:p>
    <w:p w14:paraId="187C80AE" w14:textId="59E907FB" w:rsidR="00FF5257" w:rsidRDefault="00FF5257" w:rsidP="00DF5596">
      <w:pPr>
        <w:spacing w:after="0" w:line="259" w:lineRule="auto"/>
        <w:jc w:val="both"/>
        <w:rPr>
          <w:rFonts w:asciiTheme="minorHAnsi" w:eastAsiaTheme="minorHAnsi" w:hAnsiTheme="minorHAnsi" w:cstheme="minorBidi"/>
          <w:color w:val="auto"/>
          <w:kern w:val="0"/>
          <w:sz w:val="22"/>
          <w:szCs w:val="22"/>
          <w:lang w:eastAsia="en-US"/>
          <w14:ligatures w14:val="none"/>
          <w14:cntxtAlts w14:val="0"/>
        </w:rPr>
      </w:pPr>
      <w:r>
        <w:rPr>
          <w:rFonts w:asciiTheme="minorHAnsi" w:eastAsiaTheme="minorHAnsi" w:hAnsiTheme="minorHAnsi" w:cstheme="minorBidi"/>
          <w:color w:val="auto"/>
          <w:kern w:val="0"/>
          <w:sz w:val="22"/>
          <w:szCs w:val="22"/>
          <w:lang w:eastAsia="en-US"/>
          <w14:ligatures w14:val="none"/>
          <w14:cntxtAlts w14:val="0"/>
        </w:rPr>
        <w:t xml:space="preserve">Heute schon lade ich zum </w:t>
      </w:r>
      <w:r w:rsidRPr="006652ED">
        <w:rPr>
          <w:rFonts w:asciiTheme="minorHAnsi" w:eastAsiaTheme="minorHAnsi" w:hAnsiTheme="minorHAnsi" w:cstheme="minorBidi"/>
          <w:b/>
          <w:bCs/>
          <w:color w:val="auto"/>
          <w:kern w:val="0"/>
          <w:sz w:val="22"/>
          <w:szCs w:val="22"/>
          <w:lang w:eastAsia="en-US"/>
          <w14:ligatures w14:val="none"/>
          <w14:cntxtAlts w14:val="0"/>
        </w:rPr>
        <w:t>Patrozinium</w:t>
      </w:r>
      <w:r>
        <w:rPr>
          <w:rFonts w:asciiTheme="minorHAnsi" w:eastAsiaTheme="minorHAnsi" w:hAnsiTheme="minorHAnsi" w:cstheme="minorBidi"/>
          <w:color w:val="auto"/>
          <w:kern w:val="0"/>
          <w:sz w:val="22"/>
          <w:szCs w:val="22"/>
          <w:lang w:eastAsia="en-US"/>
          <w14:ligatures w14:val="none"/>
          <w14:cntxtAlts w14:val="0"/>
        </w:rPr>
        <w:t xml:space="preserve"> unserer Kirche (und 60. Stadtwallfahrt) am nächsten Sonntag </w:t>
      </w:r>
      <w:r w:rsidR="006652ED">
        <w:rPr>
          <w:rFonts w:asciiTheme="minorHAnsi" w:eastAsiaTheme="minorHAnsi" w:hAnsiTheme="minorHAnsi" w:cstheme="minorBidi"/>
          <w:color w:val="auto"/>
          <w:kern w:val="0"/>
          <w:sz w:val="22"/>
          <w:szCs w:val="22"/>
          <w:lang w:eastAsia="en-US"/>
          <w14:ligatures w14:val="none"/>
          <w14:cntxtAlts w14:val="0"/>
        </w:rPr>
        <w:t xml:space="preserve">(26. Juni, 9:30 Uhr) </w:t>
      </w:r>
      <w:r>
        <w:rPr>
          <w:rFonts w:asciiTheme="minorHAnsi" w:eastAsiaTheme="minorHAnsi" w:hAnsiTheme="minorHAnsi" w:cstheme="minorBidi"/>
          <w:color w:val="auto"/>
          <w:kern w:val="0"/>
          <w:sz w:val="22"/>
          <w:szCs w:val="22"/>
          <w:lang w:eastAsia="en-US"/>
          <w14:ligatures w14:val="none"/>
          <w14:cntxtAlts w14:val="0"/>
        </w:rPr>
        <w:t xml:space="preserve">ein. Zugleich wird das „Sommerfest“ der Marienpfarre </w:t>
      </w:r>
      <w:r w:rsidR="006652ED">
        <w:rPr>
          <w:rFonts w:asciiTheme="minorHAnsi" w:eastAsiaTheme="minorHAnsi" w:hAnsiTheme="minorHAnsi" w:cstheme="minorBidi"/>
          <w:color w:val="auto"/>
          <w:kern w:val="0"/>
          <w:sz w:val="22"/>
          <w:szCs w:val="22"/>
          <w:lang w:eastAsia="en-US"/>
          <w14:ligatures w14:val="none"/>
          <w14:cntxtAlts w14:val="0"/>
        </w:rPr>
        <w:t>begangen</w:t>
      </w:r>
      <w:r>
        <w:rPr>
          <w:rFonts w:asciiTheme="minorHAnsi" w:eastAsiaTheme="minorHAnsi" w:hAnsiTheme="minorHAnsi" w:cstheme="minorBidi"/>
          <w:color w:val="auto"/>
          <w:kern w:val="0"/>
          <w:sz w:val="22"/>
          <w:szCs w:val="22"/>
          <w:lang w:eastAsia="en-US"/>
          <w14:ligatures w14:val="none"/>
          <w14:cntxtAlts w14:val="0"/>
        </w:rPr>
        <w:t xml:space="preserve">. </w:t>
      </w:r>
      <w:r w:rsidR="006652ED">
        <w:rPr>
          <w:rFonts w:asciiTheme="minorHAnsi" w:eastAsiaTheme="minorHAnsi" w:hAnsiTheme="minorHAnsi" w:cstheme="minorBidi"/>
          <w:color w:val="auto"/>
          <w:kern w:val="0"/>
          <w:sz w:val="22"/>
          <w:szCs w:val="22"/>
          <w:lang w:eastAsia="en-US"/>
          <w14:ligatures w14:val="none"/>
          <w14:cntxtAlts w14:val="0"/>
        </w:rPr>
        <w:t xml:space="preserve">Auch die ausgeschiedenen Pfarrgemeinderäte wollen wir ehren. </w:t>
      </w:r>
      <w:r>
        <w:rPr>
          <w:rFonts w:asciiTheme="minorHAnsi" w:eastAsiaTheme="minorHAnsi" w:hAnsiTheme="minorHAnsi" w:cstheme="minorBidi"/>
          <w:color w:val="auto"/>
          <w:kern w:val="0"/>
          <w:sz w:val="22"/>
          <w:szCs w:val="22"/>
          <w:lang w:eastAsia="en-US"/>
          <w14:ligatures w14:val="none"/>
          <w14:cntxtAlts w14:val="0"/>
        </w:rPr>
        <w:t xml:space="preserve">Schön, wenn viele wieder in Präsenz an diesem </w:t>
      </w:r>
      <w:r w:rsidR="006652ED">
        <w:rPr>
          <w:rFonts w:asciiTheme="minorHAnsi" w:eastAsiaTheme="minorHAnsi" w:hAnsiTheme="minorHAnsi" w:cstheme="minorBidi"/>
          <w:color w:val="auto"/>
          <w:kern w:val="0"/>
          <w:sz w:val="22"/>
          <w:szCs w:val="22"/>
          <w:lang w:eastAsia="en-US"/>
          <w14:ligatures w14:val="none"/>
          <w14:cntxtAlts w14:val="0"/>
        </w:rPr>
        <w:t xml:space="preserve">Fest </w:t>
      </w:r>
      <w:r>
        <w:rPr>
          <w:rFonts w:asciiTheme="minorHAnsi" w:eastAsiaTheme="minorHAnsi" w:hAnsiTheme="minorHAnsi" w:cstheme="minorBidi"/>
          <w:color w:val="auto"/>
          <w:kern w:val="0"/>
          <w:sz w:val="22"/>
          <w:szCs w:val="22"/>
          <w:lang w:eastAsia="en-US"/>
          <w14:ligatures w14:val="none"/>
          <w14:cntxtAlts w14:val="0"/>
        </w:rPr>
        <w:t>teilnehmen können</w:t>
      </w:r>
      <w:r w:rsidR="00516E0D">
        <w:rPr>
          <w:rFonts w:asciiTheme="minorHAnsi" w:eastAsiaTheme="minorHAnsi" w:hAnsiTheme="minorHAnsi" w:cstheme="minorBidi"/>
          <w:color w:val="auto"/>
          <w:kern w:val="0"/>
          <w:sz w:val="22"/>
          <w:szCs w:val="22"/>
          <w:lang w:eastAsia="en-US"/>
          <w14:ligatures w14:val="none"/>
          <w14:cntxtAlts w14:val="0"/>
        </w:rPr>
        <w:t>.</w:t>
      </w:r>
    </w:p>
    <w:p w14:paraId="04491E92" w14:textId="6AB813D8" w:rsidR="00FF5257" w:rsidRPr="006652ED" w:rsidRDefault="00FF5257" w:rsidP="00DF5596">
      <w:pPr>
        <w:spacing w:after="0" w:line="259" w:lineRule="auto"/>
        <w:jc w:val="both"/>
        <w:rPr>
          <w:rFonts w:asciiTheme="minorHAnsi" w:eastAsiaTheme="minorHAnsi" w:hAnsiTheme="minorHAnsi" w:cstheme="minorBidi"/>
          <w:b/>
          <w:bCs/>
          <w:color w:val="auto"/>
          <w:kern w:val="0"/>
          <w:sz w:val="22"/>
          <w:szCs w:val="22"/>
          <w:lang w:eastAsia="en-US"/>
          <w14:ligatures w14:val="none"/>
          <w14:cntxtAlts w14:val="0"/>
        </w:rPr>
      </w:pPr>
      <w:r w:rsidRPr="006652ED">
        <w:rPr>
          <w:rFonts w:asciiTheme="minorHAnsi" w:eastAsiaTheme="minorHAnsi" w:hAnsiTheme="minorHAnsi" w:cstheme="minorBidi"/>
          <w:b/>
          <w:bCs/>
          <w:color w:val="auto"/>
          <w:kern w:val="0"/>
          <w:sz w:val="22"/>
          <w:szCs w:val="22"/>
          <w:lang w:eastAsia="en-US"/>
          <w14:ligatures w14:val="none"/>
          <w14:cntxtAlts w14:val="0"/>
        </w:rPr>
        <w:t>Ich wünsche Ihnen Gottes reichen Segen und genügend Kraft und Zuversicht im Alltag!</w:t>
      </w:r>
    </w:p>
    <w:p w14:paraId="16303615" w14:textId="45BA66A9" w:rsidR="00FF5257" w:rsidRDefault="00FF5257" w:rsidP="00DF5596">
      <w:pPr>
        <w:spacing w:after="0" w:line="259" w:lineRule="auto"/>
        <w:jc w:val="both"/>
        <w:rPr>
          <w:rFonts w:asciiTheme="minorHAnsi" w:eastAsiaTheme="minorHAnsi" w:hAnsiTheme="minorHAnsi" w:cstheme="minorBidi"/>
          <w:color w:val="auto"/>
          <w:kern w:val="0"/>
          <w:sz w:val="22"/>
          <w:szCs w:val="22"/>
          <w:lang w:eastAsia="en-US"/>
          <w14:ligatures w14:val="none"/>
          <w14:cntxtAlts w14:val="0"/>
        </w:rPr>
      </w:pPr>
      <w:r>
        <w:rPr>
          <w:rFonts w:asciiTheme="minorHAnsi" w:eastAsiaTheme="minorHAnsi" w:hAnsiTheme="minorHAnsi" w:cstheme="minorBidi"/>
          <w:color w:val="auto"/>
          <w:kern w:val="0"/>
          <w:sz w:val="22"/>
          <w:szCs w:val="22"/>
          <w:lang w:eastAsia="en-US"/>
          <w14:ligatures w14:val="none"/>
          <w14:cntxtAlts w14:val="0"/>
        </w:rPr>
        <w:t>Danke für die Verbundenheit!</w:t>
      </w:r>
    </w:p>
    <w:p w14:paraId="7631268D" w14:textId="1A1A8537" w:rsidR="00FF5257" w:rsidRPr="00D11448" w:rsidRDefault="00FF5257" w:rsidP="00DF5596">
      <w:pPr>
        <w:spacing w:after="0" w:line="259" w:lineRule="auto"/>
        <w:jc w:val="both"/>
        <w:rPr>
          <w:rFonts w:asciiTheme="minorHAnsi" w:eastAsiaTheme="minorHAnsi" w:hAnsiTheme="minorHAnsi" w:cstheme="minorBidi"/>
          <w:i/>
          <w:iCs/>
          <w:color w:val="auto"/>
          <w:kern w:val="0"/>
          <w:sz w:val="22"/>
          <w:szCs w:val="22"/>
          <w:lang w:eastAsia="en-US"/>
          <w14:ligatures w14:val="none"/>
          <w14:cntxtAlts w14:val="0"/>
        </w:rPr>
      </w:pPr>
      <w:r w:rsidRPr="00D11448">
        <w:rPr>
          <w:rFonts w:asciiTheme="minorHAnsi" w:eastAsiaTheme="minorHAnsi" w:hAnsiTheme="minorHAnsi" w:cstheme="minorBidi"/>
          <w:i/>
          <w:iCs/>
          <w:color w:val="auto"/>
          <w:kern w:val="0"/>
          <w:sz w:val="22"/>
          <w:szCs w:val="22"/>
          <w:lang w:eastAsia="en-US"/>
          <w14:ligatures w14:val="none"/>
          <w14:cntxtAlts w14:val="0"/>
        </w:rPr>
        <w:t>Ihr Pater Lorenz Voith, im Namen des Pastoralteams</w:t>
      </w:r>
    </w:p>
    <w:p w14:paraId="69D7F1F8" w14:textId="096750C1" w:rsidR="00FF5257" w:rsidRPr="00FF5257" w:rsidRDefault="00FF5257" w:rsidP="00FF5257">
      <w:pPr>
        <w:spacing w:after="0" w:line="259" w:lineRule="auto"/>
        <w:rPr>
          <w:rFonts w:asciiTheme="minorHAnsi" w:eastAsiaTheme="minorHAnsi" w:hAnsiTheme="minorHAnsi" w:cstheme="minorBidi"/>
          <w:color w:val="auto"/>
          <w:kern w:val="0"/>
          <w:sz w:val="22"/>
          <w:szCs w:val="22"/>
          <w:lang w:eastAsia="en-US"/>
          <w14:ligatures w14:val="none"/>
          <w14:cntxtAlts w14:val="0"/>
        </w:rPr>
      </w:pPr>
    </w:p>
    <w:p w14:paraId="2FF4921E" w14:textId="77777777" w:rsidR="00417E22" w:rsidRDefault="00417E22" w:rsidP="00A02198">
      <w:pPr>
        <w:widowControl w:val="0"/>
        <w:spacing w:after="0" w:line="312" w:lineRule="auto"/>
        <w:rPr>
          <w:b/>
          <w:bCs/>
          <w:iCs/>
          <w:color w:val="FF0000"/>
          <w:sz w:val="22"/>
          <w:szCs w:val="22"/>
          <w14:ligatures w14:val="none"/>
        </w:rPr>
        <w:sectPr w:rsidR="00417E22" w:rsidSect="001E017A">
          <w:pgSz w:w="11906" w:h="16838"/>
          <w:pgMar w:top="720" w:right="720" w:bottom="720" w:left="720" w:header="708" w:footer="708" w:gutter="0"/>
          <w:cols w:space="708"/>
          <w:docGrid w:linePitch="360"/>
        </w:sectPr>
      </w:pPr>
    </w:p>
    <w:p w14:paraId="10B95813" w14:textId="30185BC9" w:rsidR="00FF5257" w:rsidRPr="00700BC6" w:rsidRDefault="0056168B" w:rsidP="00A02198">
      <w:pPr>
        <w:widowControl w:val="0"/>
        <w:spacing w:after="0" w:line="312" w:lineRule="auto"/>
        <w:rPr>
          <w:b/>
          <w:bCs/>
          <w:iCs/>
          <w:color w:val="FF0000"/>
          <w:sz w:val="28"/>
          <w:szCs w:val="28"/>
          <w14:ligatures w14:val="none"/>
        </w:rPr>
      </w:pPr>
      <w:r>
        <w:rPr>
          <w:b/>
          <w:bCs/>
          <w:iCs/>
          <w:noProof/>
          <w:color w:val="FF0000"/>
          <w:sz w:val="22"/>
          <w:szCs w:val="22"/>
          <w14:ligatures w14:val="none"/>
          <w14:cntxtAlts w14:val="0"/>
        </w:rPr>
        <w:drawing>
          <wp:anchor distT="0" distB="0" distL="114300" distR="114300" simplePos="0" relativeHeight="251660288" behindDoc="0" locked="0" layoutInCell="1" allowOverlap="1" wp14:anchorId="6761DAC1" wp14:editId="758B0E00">
            <wp:simplePos x="0" y="0"/>
            <wp:positionH relativeFrom="margin">
              <wp:align>left</wp:align>
            </wp:positionH>
            <wp:positionV relativeFrom="margin">
              <wp:posOffset>5452434</wp:posOffset>
            </wp:positionV>
            <wp:extent cx="3187700" cy="2477135"/>
            <wp:effectExtent l="0" t="0" r="0" b="0"/>
            <wp:wrapSquare wrapText="bothSides"/>
            <wp:docPr id="3" name="Grafik 3" descr="Ein Bild, das drinnen, Person, Bod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drinnen, Person, Boden, Kleidung enthält.&#10;&#10;Automatisch generierte Beschreibung"/>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11843" r="2281"/>
                    <a:stretch/>
                  </pic:blipFill>
                  <pic:spPr bwMode="auto">
                    <a:xfrm>
                      <a:off x="0" y="0"/>
                      <a:ext cx="3187700" cy="2477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3AE2" w:rsidRPr="00700BC6">
        <w:rPr>
          <w:b/>
          <w:bCs/>
          <w:iCs/>
          <w:color w:val="FF0000"/>
          <w:sz w:val="28"/>
          <w:szCs w:val="28"/>
          <w14:ligatures w14:val="none"/>
        </w:rPr>
        <w:t>Neue Minis</w:t>
      </w:r>
    </w:p>
    <w:p w14:paraId="5C4F694E" w14:textId="14CCE086" w:rsidR="0056168B" w:rsidRPr="0056168B" w:rsidRDefault="0056168B" w:rsidP="00E9723D">
      <w:pPr>
        <w:spacing w:after="0"/>
        <w:rPr>
          <w:rFonts w:asciiTheme="minorHAnsi" w:hAnsiTheme="minorHAnsi" w:cstheme="minorHAnsi"/>
          <w:sz w:val="12"/>
          <w:szCs w:val="12"/>
        </w:rPr>
      </w:pPr>
    </w:p>
    <w:p w14:paraId="677F0330" w14:textId="77777777" w:rsidR="00D11448" w:rsidRDefault="001E017A" w:rsidP="0056168B">
      <w:pPr>
        <w:spacing w:after="0"/>
        <w:jc w:val="both"/>
        <w:rPr>
          <w:rFonts w:asciiTheme="minorHAnsi" w:hAnsiTheme="minorHAnsi" w:cstheme="minorHAnsi"/>
          <w:sz w:val="20"/>
        </w:rPr>
      </w:pPr>
      <w:r w:rsidRPr="0056168B">
        <w:rPr>
          <w:rFonts w:asciiTheme="minorHAnsi" w:hAnsiTheme="minorHAnsi" w:cstheme="minorHAnsi"/>
          <w:sz w:val="20"/>
        </w:rPr>
        <w:t xml:space="preserve">Am 12. Juni wurden vier neue Ministranten offiziell aufgenommen: </w:t>
      </w:r>
      <w:r w:rsidR="00700BC6" w:rsidRPr="0056168B">
        <w:rPr>
          <w:rFonts w:asciiTheme="minorHAnsi" w:hAnsiTheme="minorHAnsi" w:cstheme="minorHAnsi"/>
          <w:b/>
          <w:bCs/>
          <w:sz w:val="20"/>
        </w:rPr>
        <w:t xml:space="preserve">Luzia, </w:t>
      </w:r>
      <w:r w:rsidRPr="0056168B">
        <w:rPr>
          <w:rFonts w:asciiTheme="minorHAnsi" w:hAnsiTheme="minorHAnsi" w:cstheme="minorHAnsi"/>
          <w:b/>
          <w:bCs/>
          <w:sz w:val="20"/>
        </w:rPr>
        <w:t>Mirijam, Anna, Karlo</w:t>
      </w:r>
      <w:r w:rsidRPr="0056168B">
        <w:rPr>
          <w:rFonts w:asciiTheme="minorHAnsi" w:hAnsiTheme="minorHAnsi" w:cstheme="minorHAnsi"/>
          <w:sz w:val="20"/>
        </w:rPr>
        <w:t xml:space="preserve">. Eine Kandidatin </w:t>
      </w:r>
      <w:r w:rsidR="00700BC6" w:rsidRPr="0056168B">
        <w:rPr>
          <w:rFonts w:asciiTheme="minorHAnsi" w:hAnsiTheme="minorHAnsi" w:cstheme="minorHAnsi"/>
          <w:sz w:val="20"/>
        </w:rPr>
        <w:t>wird später aufgenommen</w:t>
      </w:r>
      <w:r w:rsidRPr="0056168B">
        <w:rPr>
          <w:rFonts w:asciiTheme="minorHAnsi" w:hAnsiTheme="minorHAnsi" w:cstheme="minorHAnsi"/>
          <w:sz w:val="20"/>
        </w:rPr>
        <w:t>.</w:t>
      </w:r>
      <w:r w:rsidR="00E9723D" w:rsidRPr="0056168B">
        <w:rPr>
          <w:rFonts w:asciiTheme="minorHAnsi" w:hAnsiTheme="minorHAnsi" w:cstheme="minorHAnsi"/>
          <w:sz w:val="20"/>
        </w:rPr>
        <w:t xml:space="preserve"> </w:t>
      </w:r>
      <w:r w:rsidRPr="0056168B">
        <w:rPr>
          <w:rFonts w:asciiTheme="minorHAnsi" w:hAnsiTheme="minorHAnsi" w:cstheme="minorHAnsi"/>
          <w:sz w:val="20"/>
        </w:rPr>
        <w:t xml:space="preserve">Herzlich Willkommen liebe </w:t>
      </w:r>
      <w:r w:rsidR="00700BC6" w:rsidRPr="0056168B">
        <w:rPr>
          <w:rFonts w:asciiTheme="minorHAnsi" w:hAnsiTheme="minorHAnsi" w:cstheme="minorHAnsi"/>
          <w:sz w:val="20"/>
        </w:rPr>
        <w:t xml:space="preserve">neue </w:t>
      </w:r>
      <w:r w:rsidRPr="0056168B">
        <w:rPr>
          <w:rFonts w:asciiTheme="minorHAnsi" w:hAnsiTheme="minorHAnsi" w:cstheme="minorHAnsi"/>
          <w:sz w:val="20"/>
        </w:rPr>
        <w:t>Ministrantinnen und Ministranten!</w:t>
      </w:r>
      <w:r w:rsidR="00700BC6" w:rsidRPr="0056168B">
        <w:rPr>
          <w:rFonts w:asciiTheme="minorHAnsi" w:hAnsiTheme="minorHAnsi" w:cstheme="minorHAnsi"/>
          <w:sz w:val="20"/>
        </w:rPr>
        <w:t xml:space="preserve"> </w:t>
      </w:r>
    </w:p>
    <w:p w14:paraId="31FCF7EE" w14:textId="43B89105" w:rsidR="00D11448" w:rsidRDefault="00E23D12" w:rsidP="0056168B">
      <w:pPr>
        <w:spacing w:after="0"/>
        <w:jc w:val="both"/>
        <w:rPr>
          <w:rFonts w:asciiTheme="minorHAnsi" w:hAnsiTheme="minorHAnsi" w:cstheme="minorHAnsi"/>
          <w:sz w:val="18"/>
          <w:szCs w:val="18"/>
        </w:rPr>
      </w:pPr>
      <w:r>
        <w:rPr>
          <w:rFonts w:asciiTheme="minorHAnsi" w:hAnsiTheme="minorHAnsi" w:cstheme="minorHAnsi"/>
          <w:sz w:val="18"/>
          <w:szCs w:val="18"/>
        </w:rPr>
        <w:t>Am Bild:</w:t>
      </w:r>
      <w:r w:rsidR="00700BC6" w:rsidRPr="00D11448">
        <w:rPr>
          <w:rFonts w:asciiTheme="minorHAnsi" w:hAnsiTheme="minorHAnsi" w:cstheme="minorHAnsi"/>
          <w:sz w:val="18"/>
          <w:szCs w:val="18"/>
        </w:rPr>
        <w:t xml:space="preserve"> </w:t>
      </w:r>
      <w:r w:rsidR="00D11448">
        <w:rPr>
          <w:rFonts w:asciiTheme="minorHAnsi" w:hAnsiTheme="minorHAnsi" w:cstheme="minorHAnsi"/>
          <w:sz w:val="18"/>
          <w:szCs w:val="18"/>
        </w:rPr>
        <w:t xml:space="preserve">Neue Minis </w:t>
      </w:r>
      <w:r w:rsidR="00700BC6" w:rsidRPr="00D11448">
        <w:rPr>
          <w:rFonts w:asciiTheme="minorHAnsi" w:hAnsiTheme="minorHAnsi" w:cstheme="minorHAnsi"/>
          <w:sz w:val="18"/>
          <w:szCs w:val="18"/>
        </w:rPr>
        <w:t xml:space="preserve">mit Mini-Leitung Andreas und Bernhard, </w:t>
      </w:r>
    </w:p>
    <w:p w14:paraId="5A4F7A43" w14:textId="20B07D6A" w:rsidR="001E017A" w:rsidRDefault="00700BC6" w:rsidP="0056168B">
      <w:pPr>
        <w:spacing w:after="0"/>
        <w:jc w:val="both"/>
        <w:rPr>
          <w:rFonts w:asciiTheme="minorHAnsi" w:hAnsiTheme="minorHAnsi" w:cstheme="minorHAnsi"/>
          <w:sz w:val="18"/>
          <w:szCs w:val="18"/>
        </w:rPr>
      </w:pPr>
      <w:r w:rsidRPr="00D11448">
        <w:rPr>
          <w:rFonts w:asciiTheme="minorHAnsi" w:hAnsiTheme="minorHAnsi" w:cstheme="minorHAnsi"/>
          <w:sz w:val="18"/>
          <w:szCs w:val="18"/>
        </w:rPr>
        <w:t>Diakon Br. Josef</w:t>
      </w:r>
      <w:r w:rsidR="00D11448">
        <w:rPr>
          <w:rFonts w:asciiTheme="minorHAnsi" w:hAnsiTheme="minorHAnsi" w:cstheme="minorHAnsi"/>
          <w:sz w:val="18"/>
          <w:szCs w:val="18"/>
        </w:rPr>
        <w:t xml:space="preserve"> Doppler</w:t>
      </w:r>
      <w:r w:rsidRPr="00D11448">
        <w:rPr>
          <w:rFonts w:asciiTheme="minorHAnsi" w:hAnsiTheme="minorHAnsi" w:cstheme="minorHAnsi"/>
          <w:sz w:val="18"/>
          <w:szCs w:val="18"/>
        </w:rPr>
        <w:t>, P. Lorenz Voith, Kaplan P. Anton</w:t>
      </w:r>
      <w:r w:rsidR="00D11448">
        <w:rPr>
          <w:rFonts w:asciiTheme="minorHAnsi" w:hAnsiTheme="minorHAnsi" w:cstheme="minorHAnsi"/>
          <w:sz w:val="18"/>
          <w:szCs w:val="18"/>
        </w:rPr>
        <w:t xml:space="preserve"> Wölfl</w:t>
      </w:r>
    </w:p>
    <w:p w14:paraId="2DC81743" w14:textId="7C40BA05" w:rsidR="00E23D12" w:rsidRPr="00D11448" w:rsidRDefault="00E23D12" w:rsidP="0056168B">
      <w:pPr>
        <w:spacing w:after="0"/>
        <w:jc w:val="both"/>
        <w:rPr>
          <w:rFonts w:asciiTheme="minorHAnsi" w:hAnsiTheme="minorHAnsi" w:cstheme="minorHAnsi"/>
          <w:sz w:val="18"/>
          <w:szCs w:val="18"/>
        </w:rPr>
      </w:pPr>
      <w:r>
        <w:rPr>
          <w:rFonts w:asciiTheme="minorHAnsi" w:hAnsiTheme="minorHAnsi" w:cstheme="minorHAnsi"/>
          <w:sz w:val="18"/>
          <w:szCs w:val="18"/>
        </w:rPr>
        <w:t>(Foto: Kratochvil)</w:t>
      </w:r>
    </w:p>
    <w:p w14:paraId="04C1A428" w14:textId="77777777" w:rsidR="0056168B" w:rsidRDefault="0056168B" w:rsidP="00A02198">
      <w:pPr>
        <w:widowControl w:val="0"/>
        <w:spacing w:after="0" w:line="312" w:lineRule="auto"/>
        <w:rPr>
          <w:b/>
          <w:bCs/>
          <w:iCs/>
          <w:color w:val="FF0000"/>
          <w:sz w:val="28"/>
          <w:szCs w:val="28"/>
          <w14:ligatures w14:val="none"/>
        </w:rPr>
      </w:pPr>
    </w:p>
    <w:p w14:paraId="47A3AB29" w14:textId="5B91BAFA" w:rsidR="001D5FE4" w:rsidRPr="00700BC6" w:rsidRDefault="0056168B" w:rsidP="00D11448">
      <w:pPr>
        <w:widowControl w:val="0"/>
        <w:shd w:val="clear" w:color="auto" w:fill="FFFFFF" w:themeFill="background1"/>
        <w:spacing w:after="0" w:line="312" w:lineRule="auto"/>
        <w:rPr>
          <w:b/>
          <w:bCs/>
          <w:iCs/>
          <w:color w:val="FF0000"/>
          <w:sz w:val="28"/>
          <w:szCs w:val="28"/>
          <w14:ligatures w14:val="none"/>
        </w:rPr>
      </w:pPr>
      <w:r>
        <w:rPr>
          <w:b/>
          <w:bCs/>
          <w:iCs/>
          <w:noProof/>
          <w:color w:val="FF0000"/>
          <w:sz w:val="22"/>
          <w:szCs w:val="22"/>
          <w14:ligatures w14:val="none"/>
          <w14:cntxtAlts w14:val="0"/>
        </w:rPr>
        <w:drawing>
          <wp:anchor distT="0" distB="0" distL="114300" distR="114300" simplePos="0" relativeHeight="251661312" behindDoc="0" locked="0" layoutInCell="1" allowOverlap="1" wp14:anchorId="3BC76BF4" wp14:editId="3322173E">
            <wp:simplePos x="0" y="0"/>
            <wp:positionH relativeFrom="margin">
              <wp:align>right</wp:align>
            </wp:positionH>
            <wp:positionV relativeFrom="margin">
              <wp:posOffset>5477774</wp:posOffset>
            </wp:positionV>
            <wp:extent cx="3178810" cy="2354580"/>
            <wp:effectExtent l="0" t="0" r="2540" b="7620"/>
            <wp:wrapSquare wrapText="bothSides"/>
            <wp:docPr id="4" name="Grafik 4" descr="Ein Bild, das drinnen, Raum, Altar, Möb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Raum, Altar, Möbel enthält.&#10;&#10;Automatisch generierte Beschreibung"/>
                    <pic:cNvPicPr/>
                  </pic:nvPicPr>
                  <pic:blipFill rotWithShape="1">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l="14330" r="9737"/>
                    <a:stretch/>
                  </pic:blipFill>
                  <pic:spPr bwMode="auto">
                    <a:xfrm>
                      <a:off x="0" y="0"/>
                      <a:ext cx="3178810" cy="2354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FE4" w:rsidRPr="00700BC6">
        <w:rPr>
          <w:b/>
          <w:bCs/>
          <w:iCs/>
          <w:color w:val="FF0000"/>
          <w:sz w:val="28"/>
          <w:szCs w:val="28"/>
          <w14:ligatures w14:val="none"/>
        </w:rPr>
        <w:t>Lange Nacht der Kirchen</w:t>
      </w:r>
    </w:p>
    <w:p w14:paraId="1356AC1E" w14:textId="1D7DC09D" w:rsidR="001D5FE4" w:rsidRPr="00D11448" w:rsidRDefault="001E017A" w:rsidP="00D11448">
      <w:pPr>
        <w:widowControl w:val="0"/>
        <w:spacing w:after="0" w:line="312" w:lineRule="auto"/>
        <w:jc w:val="both"/>
        <w:rPr>
          <w:rFonts w:asciiTheme="minorHAnsi" w:eastAsiaTheme="minorHAnsi" w:hAnsiTheme="minorHAnsi" w:cstheme="minorBidi"/>
          <w:color w:val="auto"/>
          <w:kern w:val="0"/>
          <w:sz w:val="18"/>
          <w:szCs w:val="18"/>
          <w:lang w:eastAsia="en-US"/>
          <w14:ligatures w14:val="none"/>
          <w14:cntxtAlts w14:val="0"/>
        </w:rPr>
      </w:pPr>
      <w:r w:rsidRPr="0056168B">
        <w:rPr>
          <w:rFonts w:asciiTheme="minorHAnsi" w:eastAsiaTheme="minorHAnsi" w:hAnsiTheme="minorHAnsi" w:cstheme="minorBidi"/>
          <w:color w:val="auto"/>
          <w:kern w:val="0"/>
          <w:sz w:val="20"/>
          <w:lang w:eastAsia="en-US"/>
          <w14:ligatures w14:val="none"/>
          <w14:cntxtAlts w14:val="0"/>
        </w:rPr>
        <w:t xml:space="preserve">Es war ein schöner Erfolg und durchaus gut besuchte Programmpunkte! </w:t>
      </w:r>
      <w:r w:rsidR="0056168B" w:rsidRPr="0056168B">
        <w:rPr>
          <w:rFonts w:asciiTheme="minorHAnsi" w:eastAsiaTheme="minorHAnsi" w:hAnsiTheme="minorHAnsi" w:cstheme="minorBidi"/>
          <w:color w:val="auto"/>
          <w:kern w:val="0"/>
          <w:sz w:val="20"/>
          <w:lang w:eastAsia="en-US"/>
          <w14:ligatures w14:val="none"/>
          <w14:cntxtAlts w14:val="0"/>
        </w:rPr>
        <w:t xml:space="preserve">Hinter diesem Angebot aus der Marienkirche stehen viele Vorbereitungen und Überlegungen. </w:t>
      </w:r>
      <w:r w:rsidRPr="0056168B">
        <w:rPr>
          <w:rFonts w:asciiTheme="minorHAnsi" w:eastAsiaTheme="minorHAnsi" w:hAnsiTheme="minorHAnsi" w:cstheme="minorBidi"/>
          <w:color w:val="auto"/>
          <w:kern w:val="0"/>
          <w:sz w:val="20"/>
          <w:lang w:eastAsia="en-US"/>
          <w14:ligatures w14:val="none"/>
          <w14:cntxtAlts w14:val="0"/>
        </w:rPr>
        <w:t>Danke an alle, die hier mitgewirkt haben</w:t>
      </w:r>
      <w:r w:rsidR="00E9723D" w:rsidRPr="0056168B">
        <w:rPr>
          <w:rFonts w:asciiTheme="minorHAnsi" w:eastAsiaTheme="minorHAnsi" w:hAnsiTheme="minorHAnsi" w:cstheme="minorBidi"/>
          <w:color w:val="auto"/>
          <w:kern w:val="0"/>
          <w:sz w:val="20"/>
          <w:lang w:eastAsia="en-US"/>
          <w14:ligatures w14:val="none"/>
          <w14:cntxtAlts w14:val="0"/>
        </w:rPr>
        <w:t xml:space="preserve"> – besonders an Johannes Kirchner</w:t>
      </w:r>
      <w:r w:rsidR="00FD530B">
        <w:rPr>
          <w:rFonts w:asciiTheme="minorHAnsi" w:eastAsiaTheme="minorHAnsi" w:hAnsiTheme="minorHAnsi" w:cstheme="minorBidi"/>
          <w:color w:val="auto"/>
          <w:kern w:val="0"/>
          <w:sz w:val="20"/>
          <w:lang w:eastAsia="en-US"/>
          <w14:ligatures w14:val="none"/>
          <w14:cntxtAlts w14:val="0"/>
        </w:rPr>
        <w:t>, wie auch Diakon Rudi.</w:t>
      </w:r>
      <w:r w:rsidR="00700BC6" w:rsidRPr="0056168B">
        <w:rPr>
          <w:rFonts w:asciiTheme="minorHAnsi" w:eastAsiaTheme="minorHAnsi" w:hAnsiTheme="minorHAnsi" w:cstheme="minorBidi"/>
          <w:color w:val="auto"/>
          <w:kern w:val="0"/>
          <w:sz w:val="20"/>
          <w:lang w:eastAsia="en-US"/>
          <w14:ligatures w14:val="none"/>
          <w14:cntxtAlts w14:val="0"/>
        </w:rPr>
        <w:t xml:space="preserve"> Es</w:t>
      </w:r>
      <w:r w:rsidR="00340710">
        <w:rPr>
          <w:rFonts w:asciiTheme="minorHAnsi" w:eastAsiaTheme="minorHAnsi" w:hAnsiTheme="minorHAnsi" w:cstheme="minorBidi"/>
          <w:color w:val="auto"/>
          <w:kern w:val="0"/>
          <w:sz w:val="20"/>
          <w:lang w:eastAsia="en-US"/>
          <w14:ligatures w14:val="none"/>
          <w14:cntxtAlts w14:val="0"/>
        </w:rPr>
        <w:t xml:space="preserve"> gab</w:t>
      </w:r>
      <w:r w:rsidR="00700BC6" w:rsidRPr="0056168B">
        <w:rPr>
          <w:rFonts w:asciiTheme="minorHAnsi" w:eastAsiaTheme="minorHAnsi" w:hAnsiTheme="minorHAnsi" w:cstheme="minorBidi"/>
          <w:color w:val="auto"/>
          <w:kern w:val="0"/>
          <w:sz w:val="20"/>
          <w:lang w:eastAsia="en-US"/>
          <w14:ligatures w14:val="none"/>
          <w14:cntxtAlts w14:val="0"/>
        </w:rPr>
        <w:t xml:space="preserve"> auch viele Zugriffe über Internet (live-Stream). </w:t>
      </w:r>
      <w:r w:rsidR="0056168B" w:rsidRPr="00D11448">
        <w:rPr>
          <w:rFonts w:asciiTheme="minorHAnsi" w:eastAsiaTheme="minorHAnsi" w:hAnsiTheme="minorHAnsi" w:cstheme="minorBidi"/>
          <w:color w:val="auto"/>
          <w:kern w:val="0"/>
          <w:sz w:val="18"/>
          <w:szCs w:val="18"/>
          <w:lang w:eastAsia="en-US"/>
          <w14:ligatures w14:val="none"/>
          <w14:cntxtAlts w14:val="0"/>
        </w:rPr>
        <w:t>Bild: Konzert mit zwei Sängerinnen</w:t>
      </w:r>
      <w:r w:rsidR="00E23D12">
        <w:rPr>
          <w:rFonts w:asciiTheme="minorHAnsi" w:eastAsiaTheme="minorHAnsi" w:hAnsiTheme="minorHAnsi" w:cstheme="minorBidi"/>
          <w:color w:val="auto"/>
          <w:kern w:val="0"/>
          <w:sz w:val="18"/>
          <w:szCs w:val="18"/>
          <w:lang w:eastAsia="en-US"/>
          <w14:ligatures w14:val="none"/>
          <w14:cntxtAlts w14:val="0"/>
        </w:rPr>
        <w:t>. (Foto: J. Kirchner)</w:t>
      </w:r>
    </w:p>
    <w:p w14:paraId="2E91F1C3" w14:textId="079B33F1" w:rsidR="00417E22" w:rsidRDefault="00417E22" w:rsidP="00A02198">
      <w:pPr>
        <w:widowControl w:val="0"/>
        <w:spacing w:after="0" w:line="312" w:lineRule="auto"/>
        <w:rPr>
          <w:b/>
          <w:bCs/>
          <w:iCs/>
          <w:color w:val="FF0000"/>
          <w:sz w:val="22"/>
          <w:szCs w:val="22"/>
          <w14:ligatures w14:val="none"/>
        </w:rPr>
      </w:pPr>
    </w:p>
    <w:p w14:paraId="349ECB92" w14:textId="77777777" w:rsidR="0056168B" w:rsidRPr="00D11448" w:rsidRDefault="0056168B" w:rsidP="00A02198">
      <w:pPr>
        <w:widowControl w:val="0"/>
        <w:spacing w:after="0" w:line="312" w:lineRule="auto"/>
        <w:rPr>
          <w:b/>
          <w:bCs/>
          <w:iCs/>
          <w:color w:val="FF0000"/>
          <w:sz w:val="2"/>
          <w:szCs w:val="2"/>
          <w14:ligatures w14:val="none"/>
        </w:rPr>
      </w:pPr>
    </w:p>
    <w:p w14:paraId="54965F4A" w14:textId="77777777" w:rsidR="00417E22" w:rsidRPr="00D11448" w:rsidRDefault="00417E22">
      <w:pPr>
        <w:spacing w:after="160" w:line="259" w:lineRule="auto"/>
        <w:rPr>
          <w:b/>
          <w:bCs/>
          <w:iCs/>
          <w:color w:val="FF0000"/>
          <w:sz w:val="2"/>
          <w:szCs w:val="2"/>
          <w14:ligatures w14:val="none"/>
        </w:rPr>
        <w:sectPr w:rsidR="00417E22" w:rsidRPr="00D11448" w:rsidSect="00417E22">
          <w:type w:val="continuous"/>
          <w:pgSz w:w="11906" w:h="16838"/>
          <w:pgMar w:top="720" w:right="720" w:bottom="720" w:left="720" w:header="708" w:footer="708" w:gutter="0"/>
          <w:cols w:num="2" w:space="708"/>
          <w:docGrid w:linePitch="360"/>
        </w:sectPr>
      </w:pPr>
    </w:p>
    <w:p w14:paraId="1D56DB3E" w14:textId="628723B8" w:rsidR="00E9723D" w:rsidRPr="00C17EC7" w:rsidRDefault="00E9723D" w:rsidP="00E9723D">
      <w:pPr>
        <w:shd w:val="clear" w:color="auto" w:fill="FFFF00"/>
        <w:spacing w:line="276" w:lineRule="auto"/>
        <w:jc w:val="both"/>
        <w:rPr>
          <w:rFonts w:cstheme="minorHAnsi"/>
          <w:b/>
          <w:bCs/>
          <w:color w:val="C00000"/>
          <w:sz w:val="40"/>
          <w:szCs w:val="40"/>
          <w:lang w:eastAsia="en-GB"/>
        </w:rPr>
      </w:pPr>
      <w:r w:rsidRPr="00C17EC7">
        <w:rPr>
          <w:rFonts w:cstheme="minorHAnsi"/>
          <w:b/>
          <w:bCs/>
          <w:color w:val="C00000"/>
          <w:sz w:val="40"/>
          <w:szCs w:val="40"/>
          <w:lang w:eastAsia="en-GB"/>
        </w:rPr>
        <w:lastRenderedPageBreak/>
        <w:t>LITURGISCHE WOCHE</w:t>
      </w:r>
    </w:p>
    <w:p w14:paraId="7F216EA2" w14:textId="77777777" w:rsidR="00E9723D" w:rsidRPr="00C17EC7" w:rsidRDefault="00E9723D" w:rsidP="006652ED">
      <w:pPr>
        <w:widowControl w:val="0"/>
        <w:spacing w:after="0" w:line="312" w:lineRule="auto"/>
        <w:rPr>
          <w:rFonts w:asciiTheme="minorHAnsi" w:hAnsiTheme="minorHAnsi" w:cstheme="minorHAnsi"/>
          <w:b/>
          <w:bCs/>
          <w:iCs/>
          <w:color w:val="FF0000"/>
          <w:sz w:val="20"/>
          <w14:ligatures w14:val="none"/>
        </w:rPr>
        <w:sectPr w:rsidR="00E9723D" w:rsidRPr="00C17EC7" w:rsidSect="00417E22">
          <w:type w:val="continuous"/>
          <w:pgSz w:w="11906" w:h="16838"/>
          <w:pgMar w:top="720" w:right="720" w:bottom="720" w:left="720" w:header="708" w:footer="708" w:gutter="0"/>
          <w:cols w:space="708"/>
          <w:docGrid w:linePitch="360"/>
        </w:sectPr>
      </w:pPr>
    </w:p>
    <w:p w14:paraId="1463B075" w14:textId="157BE9BE" w:rsidR="00A02198" w:rsidRPr="00CA599D" w:rsidRDefault="00A02198" w:rsidP="006652ED">
      <w:pPr>
        <w:widowControl w:val="0"/>
        <w:spacing w:after="0" w:line="312" w:lineRule="auto"/>
        <w:rPr>
          <w:rFonts w:asciiTheme="minorHAnsi" w:hAnsiTheme="minorHAnsi" w:cstheme="minorHAnsi"/>
          <w:i/>
          <w:iCs/>
          <w:sz w:val="20"/>
          <w14:ligatures w14:val="none"/>
        </w:rPr>
      </w:pPr>
      <w:r w:rsidRPr="00EE68F7">
        <w:rPr>
          <w:rFonts w:asciiTheme="minorHAnsi" w:hAnsiTheme="minorHAnsi" w:cstheme="minorHAnsi"/>
          <w:b/>
          <w:bCs/>
          <w:iCs/>
          <w:color w:val="C00000"/>
          <w:sz w:val="24"/>
          <w:szCs w:val="24"/>
          <w14:ligatures w14:val="none"/>
        </w:rPr>
        <w:t xml:space="preserve">SONNTAG, 19. </w:t>
      </w:r>
      <w:r w:rsidR="006652ED" w:rsidRPr="00EE68F7">
        <w:rPr>
          <w:rFonts w:asciiTheme="minorHAnsi" w:hAnsiTheme="minorHAnsi" w:cstheme="minorHAnsi"/>
          <w:b/>
          <w:bCs/>
          <w:iCs/>
          <w:color w:val="C00000"/>
          <w:sz w:val="24"/>
          <w:szCs w:val="24"/>
          <w14:ligatures w14:val="none"/>
        </w:rPr>
        <w:t xml:space="preserve">6. </w:t>
      </w:r>
      <w:r w:rsidRPr="00EE68F7">
        <w:rPr>
          <w:rFonts w:asciiTheme="minorHAnsi" w:hAnsiTheme="minorHAnsi" w:cstheme="minorHAnsi"/>
          <w:b/>
          <w:bCs/>
          <w:iCs/>
          <w:color w:val="C00000"/>
          <w:sz w:val="24"/>
          <w:szCs w:val="24"/>
          <w14:ligatures w14:val="none"/>
        </w:rPr>
        <w:t xml:space="preserve"> - 12. Sonntag im Jahreskreis</w:t>
      </w:r>
      <w:r w:rsidRPr="00EE68F7">
        <w:rPr>
          <w:rFonts w:asciiTheme="minorHAnsi" w:hAnsiTheme="minorHAnsi" w:cstheme="minorHAnsi"/>
          <w:b/>
          <w:bCs/>
          <w:color w:val="C00000"/>
          <w:sz w:val="24"/>
          <w:szCs w:val="24"/>
          <w14:ligatures w14:val="none"/>
        </w:rPr>
        <w:br/>
      </w:r>
      <w:r w:rsidRPr="00CA599D">
        <w:rPr>
          <w:rFonts w:asciiTheme="minorHAnsi" w:hAnsiTheme="minorHAnsi" w:cstheme="minorHAnsi"/>
          <w:i/>
          <w:iCs/>
          <w:sz w:val="20"/>
          <w14:ligatures w14:val="none"/>
        </w:rPr>
        <w:t xml:space="preserve">L 1: </w:t>
      </w:r>
      <w:proofErr w:type="spellStart"/>
      <w:r w:rsidRPr="00CA599D">
        <w:rPr>
          <w:rFonts w:asciiTheme="minorHAnsi" w:hAnsiTheme="minorHAnsi" w:cstheme="minorHAnsi"/>
          <w:i/>
          <w:iCs/>
          <w:sz w:val="20"/>
          <w14:ligatures w14:val="none"/>
        </w:rPr>
        <w:t>Sach</w:t>
      </w:r>
      <w:proofErr w:type="spellEnd"/>
      <w:r w:rsidRPr="00CA599D">
        <w:rPr>
          <w:rFonts w:asciiTheme="minorHAnsi" w:hAnsiTheme="minorHAnsi" w:cstheme="minorHAnsi"/>
          <w:i/>
          <w:iCs/>
          <w:sz w:val="20"/>
          <w14:ligatures w14:val="none"/>
        </w:rPr>
        <w:t xml:space="preserve"> 12,10-11; 13,1; L 2: Gal 3,26-</w:t>
      </w:r>
      <w:proofErr w:type="gramStart"/>
      <w:r w:rsidRPr="00CA599D">
        <w:rPr>
          <w:rFonts w:asciiTheme="minorHAnsi" w:hAnsiTheme="minorHAnsi" w:cstheme="minorHAnsi"/>
          <w:i/>
          <w:iCs/>
          <w:sz w:val="20"/>
          <w14:ligatures w14:val="none"/>
        </w:rPr>
        <w:t>29 ;</w:t>
      </w:r>
      <w:proofErr w:type="gram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Lk</w:t>
      </w:r>
      <w:proofErr w:type="spellEnd"/>
      <w:r w:rsidRPr="00CA599D">
        <w:rPr>
          <w:rFonts w:asciiTheme="minorHAnsi" w:hAnsiTheme="minorHAnsi" w:cstheme="minorHAnsi"/>
          <w:i/>
          <w:iCs/>
          <w:sz w:val="20"/>
          <w14:ligatures w14:val="none"/>
        </w:rPr>
        <w:t xml:space="preserve"> 9,18-24</w:t>
      </w:r>
    </w:p>
    <w:p w14:paraId="4F75265C" w14:textId="77777777" w:rsidR="00A02198" w:rsidRPr="00EE68F7" w:rsidRDefault="00A02198" w:rsidP="006652ED">
      <w:pPr>
        <w:spacing w:after="0" w:line="312" w:lineRule="auto"/>
        <w:rPr>
          <w:rFonts w:asciiTheme="minorHAnsi" w:hAnsiTheme="minorHAnsi" w:cstheme="minorHAnsi"/>
          <w:b/>
          <w:bCs/>
          <w:sz w:val="22"/>
          <w:szCs w:val="22"/>
          <w14:ligatures w14:val="none"/>
        </w:rPr>
      </w:pPr>
      <w:r w:rsidRPr="00EE68F7">
        <w:rPr>
          <w:rFonts w:asciiTheme="minorHAnsi" w:hAnsiTheme="minorHAnsi" w:cstheme="minorHAnsi"/>
          <w:b/>
          <w:bCs/>
          <w:sz w:val="22"/>
          <w:szCs w:val="22"/>
          <w14:ligatures w14:val="none"/>
        </w:rPr>
        <w:t xml:space="preserve">8:00 Uhr - Hl. Messe </w:t>
      </w:r>
      <w:r w:rsidRPr="00EE68F7">
        <w:rPr>
          <w:rFonts w:asciiTheme="minorHAnsi" w:hAnsiTheme="minorHAnsi" w:cstheme="minorHAnsi"/>
          <w:sz w:val="22"/>
          <w:szCs w:val="22"/>
          <w14:ligatures w14:val="none"/>
        </w:rPr>
        <w:t xml:space="preserve">(pro </w:t>
      </w:r>
      <w:proofErr w:type="spellStart"/>
      <w:r w:rsidRPr="00EE68F7">
        <w:rPr>
          <w:rFonts w:asciiTheme="minorHAnsi" w:hAnsiTheme="minorHAnsi" w:cstheme="minorHAnsi"/>
          <w:sz w:val="22"/>
          <w:szCs w:val="22"/>
          <w14:ligatures w14:val="none"/>
        </w:rPr>
        <w:t>populo</w:t>
      </w:r>
      <w:proofErr w:type="spellEnd"/>
      <w:r w:rsidRPr="00EE68F7">
        <w:rPr>
          <w:rFonts w:asciiTheme="minorHAnsi" w:hAnsiTheme="minorHAnsi" w:cstheme="minorHAnsi"/>
          <w:sz w:val="22"/>
          <w:szCs w:val="22"/>
          <w14:ligatures w14:val="none"/>
        </w:rPr>
        <w:t>)</w:t>
      </w:r>
    </w:p>
    <w:p w14:paraId="5C4D778E" w14:textId="77777777" w:rsidR="00A02198" w:rsidRPr="00EE68F7" w:rsidRDefault="00A02198" w:rsidP="006652ED">
      <w:pPr>
        <w:spacing w:after="0" w:line="312" w:lineRule="auto"/>
        <w:rPr>
          <w:rFonts w:asciiTheme="minorHAnsi" w:hAnsiTheme="minorHAnsi" w:cstheme="minorHAnsi"/>
          <w:sz w:val="22"/>
          <w:szCs w:val="22"/>
          <w14:ligatures w14:val="none"/>
        </w:rPr>
      </w:pPr>
      <w:r w:rsidRPr="00EE68F7">
        <w:rPr>
          <w:rFonts w:asciiTheme="minorHAnsi" w:hAnsiTheme="minorHAnsi" w:cstheme="minorHAnsi"/>
          <w:b/>
          <w:bCs/>
          <w:color w:val="C00000"/>
          <w:sz w:val="22"/>
          <w:szCs w:val="22"/>
          <w14:ligatures w14:val="none"/>
        </w:rPr>
        <w:t xml:space="preserve">9:30 Uhr - Hl. Messe </w:t>
      </w:r>
      <w:r w:rsidRPr="00EE68F7">
        <w:rPr>
          <w:rFonts w:asciiTheme="minorHAnsi" w:hAnsiTheme="minorHAnsi" w:cstheme="minorHAnsi"/>
          <w:b/>
          <w:bCs/>
          <w:sz w:val="22"/>
          <w:szCs w:val="22"/>
          <w14:ligatures w14:val="none"/>
        </w:rPr>
        <w:t xml:space="preserve">- </w:t>
      </w:r>
      <w:r w:rsidRPr="00EE68F7">
        <w:rPr>
          <w:rFonts w:asciiTheme="minorHAnsi" w:hAnsiTheme="minorHAnsi" w:cstheme="minorHAnsi"/>
          <w:sz w:val="22"/>
          <w:szCs w:val="22"/>
          <w14:ligatures w14:val="none"/>
        </w:rPr>
        <w:t xml:space="preserve">(zum Dank) </w:t>
      </w:r>
      <w:r w:rsidRPr="00EE68F7">
        <w:rPr>
          <w:rFonts w:asciiTheme="minorHAnsi" w:hAnsiTheme="minorHAnsi" w:cstheme="minorHAnsi"/>
          <w:b/>
          <w:bCs/>
          <w:color w:val="C00000"/>
          <w:sz w:val="22"/>
          <w:szCs w:val="22"/>
          <w14:ligatures w14:val="none"/>
        </w:rPr>
        <w:t>LIVE-Stream</w:t>
      </w:r>
    </w:p>
    <w:p w14:paraId="22F05E27" w14:textId="28C934C9" w:rsidR="00A02198" w:rsidRPr="00CA599D" w:rsidRDefault="00A02198" w:rsidP="00E9723D">
      <w:pPr>
        <w:widowControl w:val="0"/>
        <w:pBdr>
          <w:top w:val="single" w:sz="4" w:space="1" w:color="auto"/>
        </w:pBdr>
        <w:spacing w:after="0" w:line="312" w:lineRule="auto"/>
        <w:rPr>
          <w:rFonts w:asciiTheme="minorHAnsi" w:hAnsiTheme="minorHAnsi" w:cstheme="minorHAnsi"/>
          <w:b/>
          <w:bCs/>
          <w:caps/>
          <w:sz w:val="20"/>
          <w14:ligatures w14:val="none"/>
        </w:rPr>
      </w:pPr>
      <w:r w:rsidRPr="00EE68F7">
        <w:rPr>
          <w:rFonts w:asciiTheme="minorHAnsi" w:hAnsiTheme="minorHAnsi" w:cstheme="minorHAnsi"/>
          <w:b/>
          <w:bCs/>
          <w:caps/>
          <w:sz w:val="22"/>
          <w:szCs w:val="22"/>
          <w14:ligatures w14:val="none"/>
        </w:rPr>
        <w:t>m</w:t>
      </w:r>
      <w:r w:rsidRPr="00EE68F7">
        <w:rPr>
          <w:rFonts w:asciiTheme="minorHAnsi" w:hAnsiTheme="minorHAnsi" w:cstheme="minorHAnsi"/>
          <w:b/>
          <w:bCs/>
          <w:sz w:val="22"/>
          <w:szCs w:val="22"/>
          <w14:ligatures w14:val="none"/>
        </w:rPr>
        <w:t>ontag</w:t>
      </w:r>
      <w:r w:rsidRPr="00EE68F7">
        <w:rPr>
          <w:rFonts w:asciiTheme="minorHAnsi" w:hAnsiTheme="minorHAnsi" w:cstheme="minorHAnsi"/>
          <w:b/>
          <w:bCs/>
          <w:caps/>
          <w:sz w:val="22"/>
          <w:szCs w:val="22"/>
          <w:lang w:val="hr-BA"/>
          <w14:ligatures w14:val="none"/>
        </w:rPr>
        <w:t xml:space="preserve">, </w:t>
      </w:r>
      <w:r w:rsidRPr="00EE68F7">
        <w:rPr>
          <w:rFonts w:asciiTheme="minorHAnsi" w:hAnsiTheme="minorHAnsi" w:cstheme="minorHAnsi"/>
          <w:b/>
          <w:bCs/>
          <w:caps/>
          <w:sz w:val="22"/>
          <w:szCs w:val="22"/>
          <w14:ligatures w14:val="none"/>
        </w:rPr>
        <w:t xml:space="preserve">20. 6.  </w:t>
      </w:r>
      <w:r w:rsidRPr="00EE68F7">
        <w:rPr>
          <w:rFonts w:asciiTheme="minorHAnsi" w:hAnsiTheme="minorHAnsi" w:cstheme="minorHAnsi"/>
          <w:sz w:val="22"/>
          <w:szCs w:val="22"/>
          <w14:ligatures w14:val="none"/>
        </w:rPr>
        <w:br/>
      </w:r>
      <w:r w:rsidRPr="00CA599D">
        <w:rPr>
          <w:rFonts w:asciiTheme="minorHAnsi" w:hAnsiTheme="minorHAnsi" w:cstheme="minorHAnsi"/>
          <w:i/>
          <w:iCs/>
          <w:sz w:val="20"/>
          <w14:ligatures w14:val="none"/>
        </w:rPr>
        <w:t xml:space="preserve">L: 2 </w:t>
      </w:r>
      <w:proofErr w:type="spellStart"/>
      <w:r w:rsidRPr="00CA599D">
        <w:rPr>
          <w:rFonts w:asciiTheme="minorHAnsi" w:hAnsiTheme="minorHAnsi" w:cstheme="minorHAnsi"/>
          <w:i/>
          <w:iCs/>
          <w:sz w:val="20"/>
          <w14:ligatures w14:val="none"/>
        </w:rPr>
        <w:t>Kön</w:t>
      </w:r>
      <w:proofErr w:type="spellEnd"/>
      <w:r w:rsidRPr="00CA599D">
        <w:rPr>
          <w:rFonts w:asciiTheme="minorHAnsi" w:hAnsiTheme="minorHAnsi" w:cstheme="minorHAnsi"/>
          <w:i/>
          <w:iCs/>
          <w:sz w:val="20"/>
          <w14:ligatures w14:val="none"/>
        </w:rPr>
        <w:t xml:space="preserve"> 17,5-8.13-15a.18;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Mt</w:t>
      </w:r>
      <w:proofErr w:type="spellEnd"/>
      <w:r w:rsidRPr="00CA599D">
        <w:rPr>
          <w:rFonts w:asciiTheme="minorHAnsi" w:hAnsiTheme="minorHAnsi" w:cstheme="minorHAnsi"/>
          <w:i/>
          <w:iCs/>
          <w:sz w:val="20"/>
          <w14:ligatures w14:val="none"/>
        </w:rPr>
        <w:t xml:space="preserve"> 7,1-5 </w:t>
      </w:r>
    </w:p>
    <w:p w14:paraId="7A58B04B" w14:textId="71D1C6E4" w:rsidR="00A02198" w:rsidRPr="00EE68F7" w:rsidRDefault="00A02198" w:rsidP="006652ED">
      <w:pPr>
        <w:widowControl w:val="0"/>
        <w:spacing w:after="0" w:line="312" w:lineRule="auto"/>
        <w:rPr>
          <w:rFonts w:asciiTheme="minorHAnsi" w:hAnsiTheme="minorHAnsi" w:cstheme="minorHAnsi"/>
          <w:sz w:val="22"/>
          <w:szCs w:val="22"/>
          <w14:ligatures w14:val="none"/>
        </w:rPr>
      </w:pPr>
      <w:r w:rsidRPr="00EE68F7">
        <w:rPr>
          <w:rFonts w:asciiTheme="minorHAnsi" w:hAnsiTheme="minorHAnsi" w:cstheme="minorHAnsi"/>
          <w:b/>
          <w:bCs/>
          <w:sz w:val="22"/>
          <w:szCs w:val="22"/>
          <w14:ligatures w14:val="none"/>
        </w:rPr>
        <w:t xml:space="preserve">18:30 Uhr - Hl. Messe - </w:t>
      </w:r>
      <w:r w:rsidRPr="00EE68F7">
        <w:rPr>
          <w:rFonts w:asciiTheme="minorHAnsi" w:hAnsiTheme="minorHAnsi" w:cstheme="minorHAnsi"/>
          <w:sz w:val="22"/>
          <w:szCs w:val="22"/>
          <w14:ligatures w14:val="none"/>
        </w:rPr>
        <w:t xml:space="preserve">(† Koziol Andrzej) </w:t>
      </w:r>
    </w:p>
    <w:p w14:paraId="37701AF1" w14:textId="2B5C013E" w:rsidR="00A02198" w:rsidRPr="00CA599D" w:rsidRDefault="00A02198" w:rsidP="00E9723D">
      <w:pPr>
        <w:widowControl w:val="0"/>
        <w:spacing w:after="0" w:line="312" w:lineRule="auto"/>
        <w:rPr>
          <w:rFonts w:asciiTheme="minorHAnsi" w:hAnsiTheme="minorHAnsi" w:cstheme="minorHAnsi"/>
          <w:i/>
          <w:iCs/>
          <w:sz w:val="20"/>
          <w14:ligatures w14:val="none"/>
        </w:rPr>
      </w:pPr>
      <w:r w:rsidRPr="00EE68F7">
        <w:rPr>
          <w:rFonts w:asciiTheme="minorHAnsi" w:hAnsiTheme="minorHAnsi" w:cstheme="minorHAnsi"/>
          <w:b/>
          <w:bCs/>
          <w:sz w:val="22"/>
          <w:szCs w:val="22"/>
          <w14:ligatures w14:val="none"/>
        </w:rPr>
        <w:t>D</w:t>
      </w:r>
      <w:r w:rsidRPr="00EE68F7">
        <w:rPr>
          <w:rFonts w:asciiTheme="minorHAnsi" w:hAnsiTheme="minorHAnsi" w:cstheme="minorHAnsi"/>
          <w:b/>
          <w:bCs/>
          <w:sz w:val="22"/>
          <w:szCs w:val="22"/>
          <w:lang w:val="hr-BA"/>
          <w14:ligatures w14:val="none"/>
        </w:rPr>
        <w:t xml:space="preserve">ienstag, </w:t>
      </w:r>
      <w:r w:rsidRPr="00EE68F7">
        <w:rPr>
          <w:rFonts w:asciiTheme="minorHAnsi" w:hAnsiTheme="minorHAnsi" w:cstheme="minorHAnsi"/>
          <w:b/>
          <w:bCs/>
          <w:sz w:val="22"/>
          <w:szCs w:val="22"/>
          <w14:ligatures w14:val="none"/>
        </w:rPr>
        <w:t>21.</w:t>
      </w:r>
      <w:r w:rsidRPr="00EE68F7">
        <w:rPr>
          <w:rFonts w:asciiTheme="minorHAnsi" w:hAnsiTheme="minorHAnsi" w:cstheme="minorHAnsi"/>
          <w:b/>
          <w:bCs/>
          <w:sz w:val="22"/>
          <w:szCs w:val="22"/>
          <w:lang w:val="hr-BA"/>
          <w14:ligatures w14:val="none"/>
        </w:rPr>
        <w:t xml:space="preserve"> </w:t>
      </w:r>
      <w:r w:rsidRPr="00EE68F7">
        <w:rPr>
          <w:rFonts w:asciiTheme="minorHAnsi" w:hAnsiTheme="minorHAnsi" w:cstheme="minorHAnsi"/>
          <w:b/>
          <w:bCs/>
          <w:sz w:val="22"/>
          <w:szCs w:val="22"/>
          <w14:ligatures w14:val="none"/>
        </w:rPr>
        <w:t>6</w:t>
      </w:r>
      <w:r w:rsidRPr="00EE68F7">
        <w:rPr>
          <w:rFonts w:asciiTheme="minorHAnsi" w:hAnsiTheme="minorHAnsi" w:cstheme="minorHAnsi"/>
          <w:b/>
          <w:bCs/>
          <w:sz w:val="22"/>
          <w:szCs w:val="22"/>
          <w:lang w:val="hr-BA"/>
          <w14:ligatures w14:val="none"/>
        </w:rPr>
        <w:t>.</w:t>
      </w:r>
      <w:r w:rsidRPr="00EE68F7">
        <w:rPr>
          <w:rFonts w:asciiTheme="minorHAnsi" w:hAnsiTheme="minorHAnsi" w:cstheme="minorHAnsi"/>
          <w:b/>
          <w:bCs/>
          <w:sz w:val="22"/>
          <w:szCs w:val="22"/>
          <w14:ligatures w14:val="none"/>
        </w:rPr>
        <w:t xml:space="preserve"> - </w:t>
      </w:r>
      <w:r w:rsidRPr="00EE68F7">
        <w:rPr>
          <w:rFonts w:asciiTheme="minorHAnsi" w:hAnsiTheme="minorHAnsi" w:cstheme="minorHAnsi"/>
          <w:sz w:val="22"/>
          <w:szCs w:val="22"/>
          <w14:ligatures w14:val="none"/>
        </w:rPr>
        <w:t xml:space="preserve">Hl. Aloisius Gonzaga, Ordensmann </w:t>
      </w:r>
      <w:r w:rsidRPr="00EE68F7">
        <w:rPr>
          <w:rFonts w:asciiTheme="minorHAnsi" w:hAnsiTheme="minorHAnsi" w:cstheme="minorHAnsi"/>
          <w:sz w:val="22"/>
          <w:szCs w:val="22"/>
          <w14:ligatures w14:val="none"/>
        </w:rPr>
        <w:br/>
      </w:r>
      <w:r w:rsidRPr="00CA599D">
        <w:rPr>
          <w:rFonts w:asciiTheme="minorHAnsi" w:hAnsiTheme="minorHAnsi" w:cstheme="minorHAnsi"/>
          <w:i/>
          <w:iCs/>
          <w:sz w:val="20"/>
          <w14:ligatures w14:val="none"/>
        </w:rPr>
        <w:t xml:space="preserve">L: 1 </w:t>
      </w:r>
      <w:proofErr w:type="spellStart"/>
      <w:r w:rsidRPr="00CA599D">
        <w:rPr>
          <w:rFonts w:asciiTheme="minorHAnsi" w:hAnsiTheme="minorHAnsi" w:cstheme="minorHAnsi"/>
          <w:i/>
          <w:iCs/>
          <w:sz w:val="20"/>
          <w14:ligatures w14:val="none"/>
        </w:rPr>
        <w:t>Joh</w:t>
      </w:r>
      <w:proofErr w:type="spellEnd"/>
      <w:r w:rsidRPr="00CA599D">
        <w:rPr>
          <w:rFonts w:asciiTheme="minorHAnsi" w:hAnsiTheme="minorHAnsi" w:cstheme="minorHAnsi"/>
          <w:i/>
          <w:iCs/>
          <w:sz w:val="20"/>
          <w14:ligatures w14:val="none"/>
        </w:rPr>
        <w:t xml:space="preserve"> 5,1-5;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Mt</w:t>
      </w:r>
      <w:proofErr w:type="spellEnd"/>
      <w:r w:rsidRPr="00CA599D">
        <w:rPr>
          <w:rFonts w:asciiTheme="minorHAnsi" w:hAnsiTheme="minorHAnsi" w:cstheme="minorHAnsi"/>
          <w:i/>
          <w:iCs/>
          <w:sz w:val="20"/>
          <w14:ligatures w14:val="none"/>
        </w:rPr>
        <w:t xml:space="preserve"> 22,34-40 </w:t>
      </w:r>
    </w:p>
    <w:p w14:paraId="62C66664" w14:textId="46F2BAFD" w:rsidR="00A02198" w:rsidRPr="00EE68F7" w:rsidRDefault="00A02198" w:rsidP="00E9723D">
      <w:pPr>
        <w:widowControl w:val="0"/>
        <w:spacing w:after="0" w:line="312" w:lineRule="auto"/>
        <w:rPr>
          <w:rFonts w:asciiTheme="minorHAnsi" w:hAnsiTheme="minorHAnsi" w:cstheme="minorHAnsi"/>
          <w:sz w:val="22"/>
          <w:szCs w:val="22"/>
          <w14:ligatures w14:val="none"/>
        </w:rPr>
      </w:pPr>
      <w:r w:rsidRPr="00EE68F7">
        <w:rPr>
          <w:rFonts w:asciiTheme="minorHAnsi" w:hAnsiTheme="minorHAnsi" w:cstheme="minorHAnsi"/>
          <w:b/>
          <w:bCs/>
          <w:sz w:val="22"/>
          <w:szCs w:val="22"/>
          <w:lang w:val="hr-BA"/>
          <w14:ligatures w14:val="none"/>
        </w:rPr>
        <w:t xml:space="preserve">Mittwoch, </w:t>
      </w:r>
      <w:r w:rsidRPr="00EE68F7">
        <w:rPr>
          <w:rFonts w:asciiTheme="minorHAnsi" w:hAnsiTheme="minorHAnsi" w:cstheme="minorHAnsi"/>
          <w:b/>
          <w:bCs/>
          <w:sz w:val="22"/>
          <w:szCs w:val="22"/>
          <w14:ligatures w14:val="none"/>
        </w:rPr>
        <w:t>22</w:t>
      </w:r>
      <w:r w:rsidRPr="00EE68F7">
        <w:rPr>
          <w:rFonts w:asciiTheme="minorHAnsi" w:hAnsiTheme="minorHAnsi" w:cstheme="minorHAnsi"/>
          <w:b/>
          <w:bCs/>
          <w:sz w:val="22"/>
          <w:szCs w:val="22"/>
          <w:lang w:val="hr-BA"/>
          <w14:ligatures w14:val="none"/>
        </w:rPr>
        <w:t xml:space="preserve">. </w:t>
      </w:r>
      <w:r w:rsidRPr="00EE68F7">
        <w:rPr>
          <w:rFonts w:asciiTheme="minorHAnsi" w:hAnsiTheme="minorHAnsi" w:cstheme="minorHAnsi"/>
          <w:b/>
          <w:bCs/>
          <w:sz w:val="22"/>
          <w:szCs w:val="22"/>
          <w14:ligatures w14:val="none"/>
        </w:rPr>
        <w:t>6</w:t>
      </w:r>
      <w:r w:rsidRPr="00EE68F7">
        <w:rPr>
          <w:rFonts w:asciiTheme="minorHAnsi" w:hAnsiTheme="minorHAnsi" w:cstheme="minorHAnsi"/>
          <w:b/>
          <w:bCs/>
          <w:sz w:val="22"/>
          <w:szCs w:val="22"/>
          <w:lang w:val="hr-BA"/>
          <w14:ligatures w14:val="none"/>
        </w:rPr>
        <w:t>.</w:t>
      </w:r>
      <w:r w:rsidRPr="00EE68F7">
        <w:rPr>
          <w:rFonts w:asciiTheme="minorHAnsi" w:hAnsiTheme="minorHAnsi" w:cstheme="minorHAnsi"/>
          <w:b/>
          <w:bCs/>
          <w:sz w:val="22"/>
          <w:szCs w:val="22"/>
          <w14:ligatures w14:val="none"/>
        </w:rPr>
        <w:t xml:space="preserve"> -</w:t>
      </w:r>
      <w:r w:rsidRPr="00EE68F7">
        <w:rPr>
          <w:rFonts w:asciiTheme="minorHAnsi" w:hAnsiTheme="minorHAnsi" w:cstheme="minorHAnsi"/>
          <w:sz w:val="22"/>
          <w:szCs w:val="22"/>
          <w14:ligatures w14:val="none"/>
        </w:rPr>
        <w:t xml:space="preserve"> Hl. John Fisher, Hl. Thomas Morus </w:t>
      </w:r>
    </w:p>
    <w:p w14:paraId="7052F82C" w14:textId="7DBF8DEB" w:rsidR="00A02198" w:rsidRPr="00CA599D" w:rsidRDefault="00A02198" w:rsidP="006652ED">
      <w:pPr>
        <w:widowControl w:val="0"/>
        <w:spacing w:after="0" w:line="312" w:lineRule="auto"/>
        <w:rPr>
          <w:rFonts w:asciiTheme="minorHAnsi" w:hAnsiTheme="minorHAnsi" w:cstheme="minorHAnsi"/>
          <w:i/>
          <w:iCs/>
          <w:sz w:val="20"/>
          <w14:ligatures w14:val="none"/>
        </w:rPr>
      </w:pPr>
      <w:r w:rsidRPr="00CA599D">
        <w:rPr>
          <w:rFonts w:asciiTheme="minorHAnsi" w:hAnsiTheme="minorHAnsi" w:cstheme="minorHAnsi"/>
          <w:i/>
          <w:iCs/>
          <w:sz w:val="20"/>
          <w14:ligatures w14:val="none"/>
        </w:rPr>
        <w:t xml:space="preserve">L: 2 </w:t>
      </w:r>
      <w:proofErr w:type="spellStart"/>
      <w:r w:rsidRPr="00CA599D">
        <w:rPr>
          <w:rFonts w:asciiTheme="minorHAnsi" w:hAnsiTheme="minorHAnsi" w:cstheme="minorHAnsi"/>
          <w:i/>
          <w:iCs/>
          <w:sz w:val="20"/>
          <w14:ligatures w14:val="none"/>
        </w:rPr>
        <w:t>Kön</w:t>
      </w:r>
      <w:proofErr w:type="spellEnd"/>
      <w:r w:rsidRPr="00CA599D">
        <w:rPr>
          <w:rFonts w:asciiTheme="minorHAnsi" w:hAnsiTheme="minorHAnsi" w:cstheme="minorHAnsi"/>
          <w:i/>
          <w:iCs/>
          <w:sz w:val="20"/>
          <w14:ligatures w14:val="none"/>
        </w:rPr>
        <w:t xml:space="preserve"> 2,1.4b.6-14;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Mt</w:t>
      </w:r>
      <w:proofErr w:type="spellEnd"/>
      <w:r w:rsidRPr="00CA599D">
        <w:rPr>
          <w:rFonts w:asciiTheme="minorHAnsi" w:hAnsiTheme="minorHAnsi" w:cstheme="minorHAnsi"/>
          <w:i/>
          <w:iCs/>
          <w:sz w:val="20"/>
          <w14:ligatures w14:val="none"/>
        </w:rPr>
        <w:t xml:space="preserve"> 6,1-6.16-18 </w:t>
      </w:r>
    </w:p>
    <w:p w14:paraId="3A0794C3" w14:textId="18A1132A" w:rsidR="00A02198" w:rsidRPr="00EE68F7" w:rsidRDefault="00A02198" w:rsidP="006652ED">
      <w:pPr>
        <w:widowControl w:val="0"/>
        <w:spacing w:after="0" w:line="312" w:lineRule="auto"/>
        <w:rPr>
          <w:rFonts w:asciiTheme="minorHAnsi" w:hAnsiTheme="minorHAnsi" w:cstheme="minorHAnsi"/>
          <w:b/>
          <w:bCs/>
          <w:sz w:val="22"/>
          <w:szCs w:val="22"/>
          <w14:ligatures w14:val="none"/>
        </w:rPr>
      </w:pPr>
      <w:r w:rsidRPr="00EE68F7">
        <w:rPr>
          <w:rFonts w:asciiTheme="minorHAnsi" w:hAnsiTheme="minorHAnsi" w:cstheme="minorHAnsi"/>
          <w:b/>
          <w:bCs/>
          <w:sz w:val="22"/>
          <w:szCs w:val="22"/>
          <w14:ligatures w14:val="none"/>
        </w:rPr>
        <w:t xml:space="preserve">8:00 Uhr </w:t>
      </w:r>
      <w:r w:rsidRPr="00EE68F7">
        <w:rPr>
          <w:rFonts w:asciiTheme="minorHAnsi" w:hAnsiTheme="minorHAnsi" w:cstheme="minorHAnsi"/>
          <w:sz w:val="22"/>
          <w:szCs w:val="22"/>
          <w14:ligatures w14:val="none"/>
        </w:rPr>
        <w:t xml:space="preserve">- Abschlusswortgottesdienst Wichtelschule </w:t>
      </w:r>
    </w:p>
    <w:p w14:paraId="7D5BECE5" w14:textId="217946B9" w:rsidR="00E9723D" w:rsidRPr="00EE68F7" w:rsidRDefault="00604F86" w:rsidP="006652ED">
      <w:pPr>
        <w:widowControl w:val="0"/>
        <w:spacing w:after="0" w:line="312" w:lineRule="auto"/>
        <w:rPr>
          <w:rFonts w:asciiTheme="minorHAnsi" w:hAnsiTheme="minorHAnsi" w:cstheme="minorHAnsi"/>
          <w:sz w:val="22"/>
          <w:szCs w:val="22"/>
          <w14:ligatures w14:val="none"/>
        </w:rPr>
      </w:pPr>
      <w:r w:rsidRPr="00EE68F7">
        <w:rPr>
          <w:rFonts w:asciiTheme="minorHAnsi" w:hAnsiTheme="minorHAnsi" w:cstheme="minorHAnsi"/>
          <w:sz w:val="22"/>
          <w:szCs w:val="22"/>
          <w14:ligatures w14:val="none"/>
        </w:rPr>
        <w:t>Die hl. Messe um 8:00 Uhr entfällt.</w:t>
      </w:r>
    </w:p>
    <w:p w14:paraId="0C06B35F" w14:textId="449AE22D" w:rsidR="00CA599D" w:rsidRDefault="00FD530B" w:rsidP="006652ED">
      <w:pPr>
        <w:widowControl w:val="0"/>
        <w:spacing w:after="0" w:line="312" w:lineRule="auto"/>
        <w:rPr>
          <w:rFonts w:asciiTheme="minorHAnsi" w:hAnsiTheme="minorHAnsi" w:cstheme="minorHAnsi"/>
          <w:b/>
          <w:bCs/>
          <w:color w:val="FF0000"/>
          <w:sz w:val="22"/>
          <w:szCs w:val="22"/>
          <w14:ligatures w14:val="none"/>
        </w:rPr>
      </w:pPr>
      <w:r>
        <w:rPr>
          <w:rFonts w:asciiTheme="minorHAnsi" w:hAnsiTheme="minorHAnsi" w:cstheme="minorHAnsi"/>
          <w:noProof/>
          <w:sz w:val="14"/>
          <w:szCs w:val="18"/>
          <w14:ligatures w14:val="none"/>
          <w14:cntxtAlts w14:val="0"/>
        </w:rPr>
        <w:drawing>
          <wp:anchor distT="0" distB="0" distL="114300" distR="114300" simplePos="0" relativeHeight="251662336" behindDoc="0" locked="0" layoutInCell="1" allowOverlap="1" wp14:anchorId="565368DF" wp14:editId="04E3B051">
            <wp:simplePos x="0" y="0"/>
            <wp:positionH relativeFrom="margin">
              <wp:align>left</wp:align>
            </wp:positionH>
            <wp:positionV relativeFrom="margin">
              <wp:posOffset>3705225</wp:posOffset>
            </wp:positionV>
            <wp:extent cx="3472815" cy="2457450"/>
            <wp:effectExtent l="0" t="0" r="0" b="0"/>
            <wp:wrapSquare wrapText="bothSides"/>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2815" cy="2457450"/>
                    </a:xfrm>
                    <a:prstGeom prst="rect">
                      <a:avLst/>
                    </a:prstGeom>
                  </pic:spPr>
                </pic:pic>
              </a:graphicData>
            </a:graphic>
            <wp14:sizeRelH relativeFrom="margin">
              <wp14:pctWidth>0</wp14:pctWidth>
            </wp14:sizeRelH>
            <wp14:sizeRelV relativeFrom="margin">
              <wp14:pctHeight>0</wp14:pctHeight>
            </wp14:sizeRelV>
          </wp:anchor>
        </w:drawing>
      </w:r>
    </w:p>
    <w:p w14:paraId="66885AEE" w14:textId="77777777" w:rsidR="00CA599D" w:rsidRDefault="00A02198" w:rsidP="006652ED">
      <w:pPr>
        <w:widowControl w:val="0"/>
        <w:spacing w:after="0" w:line="312" w:lineRule="auto"/>
        <w:rPr>
          <w:rFonts w:asciiTheme="minorHAnsi" w:hAnsiTheme="minorHAnsi" w:cstheme="minorHAnsi"/>
          <w:color w:val="FF0000"/>
          <w:sz w:val="22"/>
          <w:szCs w:val="22"/>
          <w14:ligatures w14:val="none"/>
        </w:rPr>
      </w:pPr>
      <w:r w:rsidRPr="00EE68F7">
        <w:rPr>
          <w:rFonts w:asciiTheme="minorHAnsi" w:hAnsiTheme="minorHAnsi" w:cstheme="minorHAnsi"/>
          <w:b/>
          <w:bCs/>
          <w:color w:val="FF0000"/>
          <w:sz w:val="22"/>
          <w:szCs w:val="22"/>
          <w14:ligatures w14:val="none"/>
        </w:rPr>
        <w:t>D</w:t>
      </w:r>
      <w:r w:rsidRPr="00EE68F7">
        <w:rPr>
          <w:rFonts w:asciiTheme="minorHAnsi" w:hAnsiTheme="minorHAnsi" w:cstheme="minorHAnsi"/>
          <w:b/>
          <w:bCs/>
          <w:color w:val="FF0000"/>
          <w:sz w:val="22"/>
          <w:szCs w:val="22"/>
          <w:lang w:val="hr-BA"/>
          <w14:ligatures w14:val="none"/>
        </w:rPr>
        <w:t xml:space="preserve">onnerstag, </w:t>
      </w:r>
      <w:r w:rsidRPr="00EE68F7">
        <w:rPr>
          <w:rFonts w:asciiTheme="minorHAnsi" w:hAnsiTheme="minorHAnsi" w:cstheme="minorHAnsi"/>
          <w:b/>
          <w:bCs/>
          <w:color w:val="FF0000"/>
          <w:sz w:val="22"/>
          <w:szCs w:val="22"/>
          <w14:ligatures w14:val="none"/>
        </w:rPr>
        <w:t xml:space="preserve">23. 6. - </w:t>
      </w:r>
      <w:r w:rsidRPr="00EE68F7">
        <w:rPr>
          <w:rFonts w:asciiTheme="minorHAnsi" w:hAnsiTheme="minorHAnsi" w:cstheme="minorHAnsi"/>
          <w:color w:val="FF0000"/>
          <w:sz w:val="22"/>
          <w:szCs w:val="22"/>
          <w14:ligatures w14:val="none"/>
        </w:rPr>
        <w:t xml:space="preserve">Geburt des hl. Johannes </w:t>
      </w:r>
    </w:p>
    <w:p w14:paraId="4FE2E284" w14:textId="781C08BE" w:rsidR="00A02198" w:rsidRPr="00EE68F7" w:rsidRDefault="00A02198" w:rsidP="006652ED">
      <w:pPr>
        <w:widowControl w:val="0"/>
        <w:spacing w:after="0" w:line="312" w:lineRule="auto"/>
        <w:rPr>
          <w:rFonts w:asciiTheme="minorHAnsi" w:hAnsiTheme="minorHAnsi" w:cstheme="minorHAnsi"/>
          <w:b/>
          <w:bCs/>
          <w:color w:val="FF0000"/>
          <w:sz w:val="22"/>
          <w:szCs w:val="22"/>
          <w14:ligatures w14:val="none"/>
        </w:rPr>
      </w:pPr>
      <w:r w:rsidRPr="00EE68F7">
        <w:rPr>
          <w:rFonts w:asciiTheme="minorHAnsi" w:hAnsiTheme="minorHAnsi" w:cstheme="minorHAnsi"/>
          <w:color w:val="FF0000"/>
          <w:sz w:val="22"/>
          <w:szCs w:val="22"/>
          <w14:ligatures w14:val="none"/>
        </w:rPr>
        <w:t xml:space="preserve">des Täufers </w:t>
      </w:r>
    </w:p>
    <w:p w14:paraId="4E18CE73" w14:textId="77777777" w:rsidR="00A02198" w:rsidRPr="00CA599D" w:rsidRDefault="00A02198" w:rsidP="006652ED">
      <w:pPr>
        <w:widowControl w:val="0"/>
        <w:spacing w:after="0" w:line="312" w:lineRule="auto"/>
        <w:rPr>
          <w:rFonts w:asciiTheme="minorHAnsi" w:hAnsiTheme="minorHAnsi" w:cstheme="minorHAnsi"/>
          <w:i/>
          <w:iCs/>
          <w:sz w:val="20"/>
          <w14:ligatures w14:val="none"/>
        </w:rPr>
      </w:pPr>
      <w:r w:rsidRPr="00CA599D">
        <w:rPr>
          <w:rFonts w:asciiTheme="minorHAnsi" w:hAnsiTheme="minorHAnsi" w:cstheme="minorHAnsi"/>
          <w:i/>
          <w:iCs/>
          <w:sz w:val="20"/>
          <w14:ligatures w14:val="none"/>
        </w:rPr>
        <w:t xml:space="preserve">L 1: </w:t>
      </w:r>
      <w:proofErr w:type="spellStart"/>
      <w:r w:rsidRPr="00CA599D">
        <w:rPr>
          <w:rFonts w:asciiTheme="minorHAnsi" w:hAnsiTheme="minorHAnsi" w:cstheme="minorHAnsi"/>
          <w:i/>
          <w:iCs/>
          <w:sz w:val="20"/>
          <w14:ligatures w14:val="none"/>
        </w:rPr>
        <w:t>Jes</w:t>
      </w:r>
      <w:proofErr w:type="spellEnd"/>
      <w:r w:rsidRPr="00CA599D">
        <w:rPr>
          <w:rFonts w:asciiTheme="minorHAnsi" w:hAnsiTheme="minorHAnsi" w:cstheme="minorHAnsi"/>
          <w:i/>
          <w:iCs/>
          <w:sz w:val="20"/>
          <w14:ligatures w14:val="none"/>
        </w:rPr>
        <w:t xml:space="preserve"> 49,1-6; L 2: </w:t>
      </w:r>
      <w:proofErr w:type="spellStart"/>
      <w:r w:rsidRPr="00CA599D">
        <w:rPr>
          <w:rFonts w:asciiTheme="minorHAnsi" w:hAnsiTheme="minorHAnsi" w:cstheme="minorHAnsi"/>
          <w:i/>
          <w:iCs/>
          <w:sz w:val="20"/>
          <w14:ligatures w14:val="none"/>
        </w:rPr>
        <w:t>Apg</w:t>
      </w:r>
      <w:proofErr w:type="spellEnd"/>
      <w:r w:rsidRPr="00CA599D">
        <w:rPr>
          <w:rFonts w:asciiTheme="minorHAnsi" w:hAnsiTheme="minorHAnsi" w:cstheme="minorHAnsi"/>
          <w:i/>
          <w:iCs/>
          <w:sz w:val="20"/>
          <w14:ligatures w14:val="none"/>
        </w:rPr>
        <w:t xml:space="preserve"> 13,16.22-26;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Lk</w:t>
      </w:r>
      <w:proofErr w:type="spellEnd"/>
      <w:r w:rsidRPr="00CA599D">
        <w:rPr>
          <w:rFonts w:asciiTheme="minorHAnsi" w:hAnsiTheme="minorHAnsi" w:cstheme="minorHAnsi"/>
          <w:i/>
          <w:iCs/>
          <w:sz w:val="20"/>
          <w14:ligatures w14:val="none"/>
        </w:rPr>
        <w:t xml:space="preserve"> 1,57-66.80 </w:t>
      </w:r>
    </w:p>
    <w:p w14:paraId="28B4EC38" w14:textId="77777777" w:rsidR="00A02198" w:rsidRPr="00EE68F7" w:rsidRDefault="00A02198" w:rsidP="006652ED">
      <w:pPr>
        <w:widowControl w:val="0"/>
        <w:spacing w:after="0" w:line="312" w:lineRule="auto"/>
        <w:rPr>
          <w:rFonts w:asciiTheme="minorHAnsi" w:hAnsiTheme="minorHAnsi" w:cstheme="minorHAnsi"/>
          <w:color w:val="C00000"/>
          <w:sz w:val="22"/>
          <w:szCs w:val="22"/>
          <w14:ligatures w14:val="none"/>
        </w:rPr>
      </w:pPr>
      <w:r w:rsidRPr="00EE68F7">
        <w:rPr>
          <w:rFonts w:asciiTheme="minorHAnsi" w:hAnsiTheme="minorHAnsi" w:cstheme="minorHAnsi"/>
          <w:b/>
          <w:bCs/>
          <w:sz w:val="22"/>
          <w:szCs w:val="22"/>
          <w14:ligatures w14:val="none"/>
        </w:rPr>
        <w:t>8:00 Uhr - Hl. Messe</w:t>
      </w:r>
      <w:r w:rsidRPr="00EE68F7">
        <w:rPr>
          <w:rFonts w:asciiTheme="minorHAnsi" w:hAnsiTheme="minorHAnsi" w:cstheme="minorHAnsi"/>
          <w:sz w:val="22"/>
          <w:szCs w:val="22"/>
          <w14:ligatures w14:val="none"/>
        </w:rPr>
        <w:t xml:space="preserve"> - († Dr. Alfred </w:t>
      </w:r>
      <w:proofErr w:type="spellStart"/>
      <w:r w:rsidRPr="00EE68F7">
        <w:rPr>
          <w:rFonts w:asciiTheme="minorHAnsi" w:hAnsiTheme="minorHAnsi" w:cstheme="minorHAnsi"/>
          <w:sz w:val="22"/>
          <w:szCs w:val="22"/>
          <w14:ligatures w14:val="none"/>
        </w:rPr>
        <w:t>Jeitler</w:t>
      </w:r>
      <w:proofErr w:type="spellEnd"/>
      <w:r w:rsidRPr="00EE68F7">
        <w:rPr>
          <w:rFonts w:asciiTheme="minorHAnsi" w:hAnsiTheme="minorHAnsi" w:cstheme="minorHAnsi"/>
          <w:sz w:val="22"/>
          <w:szCs w:val="22"/>
          <w14:ligatures w14:val="none"/>
        </w:rPr>
        <w:t xml:space="preserve">) </w:t>
      </w:r>
    </w:p>
    <w:p w14:paraId="3FD6DD09" w14:textId="77777777" w:rsidR="00A02198" w:rsidRPr="00EE68F7" w:rsidRDefault="00A02198" w:rsidP="006652ED">
      <w:pPr>
        <w:widowControl w:val="0"/>
        <w:spacing w:after="0" w:line="312" w:lineRule="auto"/>
        <w:rPr>
          <w:rFonts w:asciiTheme="minorHAnsi" w:hAnsiTheme="minorHAnsi" w:cstheme="minorHAnsi"/>
          <w:b/>
          <w:bCs/>
          <w:color w:val="FF0000"/>
          <w:sz w:val="22"/>
          <w:szCs w:val="22"/>
          <w14:ligatures w14:val="none"/>
        </w:rPr>
      </w:pPr>
      <w:r w:rsidRPr="00EE68F7">
        <w:rPr>
          <w:rFonts w:asciiTheme="minorHAnsi" w:hAnsiTheme="minorHAnsi" w:cstheme="minorHAnsi"/>
          <w:b/>
          <w:bCs/>
          <w:iCs/>
          <w:caps/>
          <w:color w:val="FF0000"/>
          <w:sz w:val="22"/>
          <w:szCs w:val="22"/>
          <w14:ligatures w14:val="none"/>
        </w:rPr>
        <w:t>f</w:t>
      </w:r>
      <w:r w:rsidRPr="00EE68F7">
        <w:rPr>
          <w:rFonts w:asciiTheme="minorHAnsi" w:hAnsiTheme="minorHAnsi" w:cstheme="minorHAnsi"/>
          <w:b/>
          <w:bCs/>
          <w:iCs/>
          <w:color w:val="FF0000"/>
          <w:sz w:val="22"/>
          <w:szCs w:val="22"/>
          <w14:ligatures w14:val="none"/>
        </w:rPr>
        <w:t>reitag</w:t>
      </w:r>
      <w:r w:rsidRPr="00EE68F7">
        <w:rPr>
          <w:rFonts w:asciiTheme="minorHAnsi" w:hAnsiTheme="minorHAnsi" w:cstheme="minorHAnsi"/>
          <w:b/>
          <w:bCs/>
          <w:iCs/>
          <w:caps/>
          <w:color w:val="FF0000"/>
          <w:sz w:val="22"/>
          <w:szCs w:val="22"/>
          <w:lang w:val="hr-BA"/>
          <w14:ligatures w14:val="none"/>
        </w:rPr>
        <w:t xml:space="preserve">, </w:t>
      </w:r>
      <w:r w:rsidRPr="00EE68F7">
        <w:rPr>
          <w:rFonts w:asciiTheme="minorHAnsi" w:hAnsiTheme="minorHAnsi" w:cstheme="minorHAnsi"/>
          <w:b/>
          <w:bCs/>
          <w:iCs/>
          <w:color w:val="FF0000"/>
          <w:sz w:val="22"/>
          <w:szCs w:val="22"/>
          <w14:ligatures w14:val="none"/>
        </w:rPr>
        <w:t>24</w:t>
      </w:r>
      <w:r w:rsidRPr="00EE68F7">
        <w:rPr>
          <w:rFonts w:asciiTheme="minorHAnsi" w:hAnsiTheme="minorHAnsi" w:cstheme="minorHAnsi"/>
          <w:b/>
          <w:bCs/>
          <w:iCs/>
          <w:color w:val="FF0000"/>
          <w:sz w:val="22"/>
          <w:szCs w:val="22"/>
          <w:lang w:val="hr-BA"/>
          <w14:ligatures w14:val="none"/>
        </w:rPr>
        <w:t>.</w:t>
      </w:r>
      <w:r w:rsidRPr="00EE68F7">
        <w:rPr>
          <w:rFonts w:asciiTheme="minorHAnsi" w:hAnsiTheme="minorHAnsi" w:cstheme="minorHAnsi"/>
          <w:b/>
          <w:bCs/>
          <w:iCs/>
          <w:color w:val="FF0000"/>
          <w:sz w:val="22"/>
          <w:szCs w:val="22"/>
          <w14:ligatures w14:val="none"/>
        </w:rPr>
        <w:t xml:space="preserve"> 6. - </w:t>
      </w:r>
      <w:r w:rsidRPr="00EE68F7">
        <w:rPr>
          <w:rFonts w:asciiTheme="minorHAnsi" w:hAnsiTheme="minorHAnsi" w:cstheme="minorHAnsi"/>
          <w:b/>
          <w:bCs/>
          <w:color w:val="FF0000"/>
          <w:sz w:val="22"/>
          <w:szCs w:val="22"/>
          <w14:ligatures w14:val="none"/>
        </w:rPr>
        <w:t>Heiligstes Herz Jesu</w:t>
      </w:r>
      <w:r w:rsidRPr="00EE68F7">
        <w:rPr>
          <w:rFonts w:asciiTheme="minorHAnsi" w:hAnsiTheme="minorHAnsi" w:cstheme="minorHAnsi"/>
          <w:color w:val="FF0000"/>
          <w:sz w:val="22"/>
          <w:szCs w:val="22"/>
          <w14:ligatures w14:val="none"/>
        </w:rPr>
        <w:t xml:space="preserve"> </w:t>
      </w:r>
    </w:p>
    <w:p w14:paraId="30EA810E" w14:textId="77777777" w:rsidR="00A02198" w:rsidRPr="00CA599D" w:rsidRDefault="00A02198" w:rsidP="006652ED">
      <w:pPr>
        <w:widowControl w:val="0"/>
        <w:spacing w:after="0" w:line="312" w:lineRule="auto"/>
        <w:rPr>
          <w:rFonts w:asciiTheme="minorHAnsi" w:hAnsiTheme="minorHAnsi" w:cstheme="minorHAnsi"/>
          <w:i/>
          <w:iCs/>
          <w:sz w:val="20"/>
          <w14:ligatures w14:val="none"/>
        </w:rPr>
      </w:pPr>
      <w:r w:rsidRPr="00CA599D">
        <w:rPr>
          <w:rFonts w:asciiTheme="minorHAnsi" w:hAnsiTheme="minorHAnsi" w:cstheme="minorHAnsi"/>
          <w:i/>
          <w:iCs/>
          <w:sz w:val="20"/>
          <w14:ligatures w14:val="none"/>
        </w:rPr>
        <w:t xml:space="preserve">L 1: </w:t>
      </w:r>
      <w:proofErr w:type="spellStart"/>
      <w:r w:rsidRPr="00CA599D">
        <w:rPr>
          <w:rFonts w:asciiTheme="minorHAnsi" w:hAnsiTheme="minorHAnsi" w:cstheme="minorHAnsi"/>
          <w:i/>
          <w:iCs/>
          <w:sz w:val="20"/>
          <w14:ligatures w14:val="none"/>
        </w:rPr>
        <w:t>Ez</w:t>
      </w:r>
      <w:proofErr w:type="spellEnd"/>
      <w:r w:rsidRPr="00CA599D">
        <w:rPr>
          <w:rFonts w:asciiTheme="minorHAnsi" w:hAnsiTheme="minorHAnsi" w:cstheme="minorHAnsi"/>
          <w:i/>
          <w:iCs/>
          <w:sz w:val="20"/>
          <w14:ligatures w14:val="none"/>
        </w:rPr>
        <w:t xml:space="preserve"> 34,11-16; L 2: Röm 5,5b-11;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Lk</w:t>
      </w:r>
      <w:proofErr w:type="spellEnd"/>
      <w:r w:rsidRPr="00CA599D">
        <w:rPr>
          <w:rFonts w:asciiTheme="minorHAnsi" w:hAnsiTheme="minorHAnsi" w:cstheme="minorHAnsi"/>
          <w:i/>
          <w:iCs/>
          <w:sz w:val="20"/>
          <w14:ligatures w14:val="none"/>
        </w:rPr>
        <w:t xml:space="preserve"> 15,3-7 </w:t>
      </w:r>
    </w:p>
    <w:p w14:paraId="2F65C74F" w14:textId="0CB3F180" w:rsidR="00A02198" w:rsidRPr="00EE68F7" w:rsidRDefault="00A02198" w:rsidP="006652ED">
      <w:pPr>
        <w:widowControl w:val="0"/>
        <w:spacing w:after="0" w:line="312" w:lineRule="auto"/>
        <w:rPr>
          <w:rFonts w:asciiTheme="minorHAnsi" w:hAnsiTheme="minorHAnsi" w:cstheme="minorHAnsi"/>
          <w:b/>
          <w:bCs/>
          <w:sz w:val="22"/>
          <w:szCs w:val="22"/>
          <w14:ligatures w14:val="none"/>
        </w:rPr>
      </w:pPr>
      <w:r w:rsidRPr="00EE68F7">
        <w:rPr>
          <w:rFonts w:asciiTheme="minorHAnsi" w:hAnsiTheme="minorHAnsi" w:cstheme="minorHAnsi"/>
          <w:b/>
          <w:bCs/>
          <w:sz w:val="22"/>
          <w:szCs w:val="22"/>
          <w14:ligatures w14:val="none"/>
        </w:rPr>
        <w:t xml:space="preserve">18:30 Uhr - Hl. Messe </w:t>
      </w:r>
      <w:r w:rsidRPr="00EE68F7">
        <w:rPr>
          <w:rFonts w:asciiTheme="minorHAnsi" w:hAnsiTheme="minorHAnsi" w:cstheme="minorHAnsi"/>
          <w:sz w:val="22"/>
          <w:szCs w:val="22"/>
          <w14:ligatures w14:val="none"/>
        </w:rPr>
        <w:t>(† Helene Alt)</w:t>
      </w:r>
    </w:p>
    <w:p w14:paraId="6E9BF7A4" w14:textId="77777777" w:rsidR="00A02198" w:rsidRPr="00EE68F7" w:rsidRDefault="00A02198" w:rsidP="006652ED">
      <w:pPr>
        <w:widowControl w:val="0"/>
        <w:spacing w:after="0" w:line="312" w:lineRule="auto"/>
        <w:rPr>
          <w:rFonts w:asciiTheme="minorHAnsi" w:hAnsiTheme="minorHAnsi" w:cstheme="minorHAnsi"/>
          <w:b/>
          <w:bCs/>
          <w:sz w:val="22"/>
          <w:szCs w:val="22"/>
          <w:lang w:val="hr-BA"/>
          <w14:ligatures w14:val="none"/>
        </w:rPr>
      </w:pPr>
      <w:r w:rsidRPr="00EE68F7">
        <w:rPr>
          <w:rFonts w:asciiTheme="minorHAnsi" w:hAnsiTheme="minorHAnsi" w:cstheme="minorHAnsi"/>
          <w:b/>
          <w:bCs/>
          <w:iCs/>
          <w:sz w:val="22"/>
          <w:szCs w:val="22"/>
          <w14:ligatures w14:val="none"/>
        </w:rPr>
        <w:t>Sam</w:t>
      </w:r>
      <w:r w:rsidRPr="00EE68F7">
        <w:rPr>
          <w:rFonts w:asciiTheme="minorHAnsi" w:hAnsiTheme="minorHAnsi" w:cstheme="minorHAnsi"/>
          <w:b/>
          <w:bCs/>
          <w:iCs/>
          <w:sz w:val="22"/>
          <w:szCs w:val="22"/>
          <w:lang w:val="hr-BA"/>
          <w14:ligatures w14:val="none"/>
        </w:rPr>
        <w:t xml:space="preserve">stag, </w:t>
      </w:r>
      <w:r w:rsidRPr="00EE68F7">
        <w:rPr>
          <w:rFonts w:asciiTheme="minorHAnsi" w:hAnsiTheme="minorHAnsi" w:cstheme="minorHAnsi"/>
          <w:b/>
          <w:bCs/>
          <w:iCs/>
          <w:sz w:val="22"/>
          <w:szCs w:val="22"/>
          <w14:ligatures w14:val="none"/>
        </w:rPr>
        <w:t>25</w:t>
      </w:r>
      <w:r w:rsidRPr="00EE68F7">
        <w:rPr>
          <w:rFonts w:asciiTheme="minorHAnsi" w:hAnsiTheme="minorHAnsi" w:cstheme="minorHAnsi"/>
          <w:b/>
          <w:bCs/>
          <w:iCs/>
          <w:sz w:val="22"/>
          <w:szCs w:val="22"/>
          <w:lang w:val="hr-BA"/>
          <w14:ligatures w14:val="none"/>
        </w:rPr>
        <w:t xml:space="preserve">. </w:t>
      </w:r>
      <w:r w:rsidRPr="00EE68F7">
        <w:rPr>
          <w:rFonts w:asciiTheme="minorHAnsi" w:hAnsiTheme="minorHAnsi" w:cstheme="minorHAnsi"/>
          <w:b/>
          <w:bCs/>
          <w:iCs/>
          <w:sz w:val="22"/>
          <w:szCs w:val="22"/>
          <w14:ligatures w14:val="none"/>
        </w:rPr>
        <w:t>6</w:t>
      </w:r>
      <w:r w:rsidRPr="00EE68F7">
        <w:rPr>
          <w:rFonts w:asciiTheme="minorHAnsi" w:hAnsiTheme="minorHAnsi" w:cstheme="minorHAnsi"/>
          <w:b/>
          <w:bCs/>
          <w:iCs/>
          <w:sz w:val="22"/>
          <w:szCs w:val="22"/>
          <w:lang w:val="hr-BA"/>
          <w14:ligatures w14:val="none"/>
        </w:rPr>
        <w:t>.</w:t>
      </w:r>
      <w:r w:rsidRPr="00EE68F7">
        <w:rPr>
          <w:rFonts w:asciiTheme="minorHAnsi" w:hAnsiTheme="minorHAnsi" w:cstheme="minorHAnsi"/>
          <w:b/>
          <w:bCs/>
          <w:iCs/>
          <w:sz w:val="22"/>
          <w:szCs w:val="22"/>
          <w14:ligatures w14:val="none"/>
        </w:rPr>
        <w:t xml:space="preserve"> - </w:t>
      </w:r>
      <w:r w:rsidRPr="00EE68F7">
        <w:rPr>
          <w:rFonts w:asciiTheme="minorHAnsi" w:hAnsiTheme="minorHAnsi" w:cstheme="minorHAnsi"/>
          <w:b/>
          <w:bCs/>
          <w:sz w:val="22"/>
          <w:szCs w:val="22"/>
          <w14:ligatures w14:val="none"/>
        </w:rPr>
        <w:t>Unbeflecktes Herz Mariä</w:t>
      </w:r>
      <w:r w:rsidRPr="00EE68F7">
        <w:rPr>
          <w:rFonts w:asciiTheme="minorHAnsi" w:hAnsiTheme="minorHAnsi" w:cstheme="minorHAnsi"/>
          <w:sz w:val="22"/>
          <w:szCs w:val="22"/>
          <w14:ligatures w14:val="none"/>
        </w:rPr>
        <w:t xml:space="preserve"> </w:t>
      </w:r>
    </w:p>
    <w:p w14:paraId="70783587" w14:textId="77777777" w:rsidR="00A02198" w:rsidRPr="00CA599D" w:rsidRDefault="00A02198" w:rsidP="006652ED">
      <w:pPr>
        <w:widowControl w:val="0"/>
        <w:spacing w:after="0" w:line="312" w:lineRule="auto"/>
        <w:rPr>
          <w:rFonts w:asciiTheme="minorHAnsi" w:hAnsiTheme="minorHAnsi" w:cstheme="minorHAnsi"/>
          <w:i/>
          <w:iCs/>
          <w:sz w:val="20"/>
          <w14:ligatures w14:val="none"/>
        </w:rPr>
      </w:pPr>
      <w:r w:rsidRPr="00CA599D">
        <w:rPr>
          <w:rFonts w:asciiTheme="minorHAnsi" w:hAnsiTheme="minorHAnsi" w:cstheme="minorHAnsi"/>
          <w:i/>
          <w:iCs/>
          <w:sz w:val="20"/>
          <w14:ligatures w14:val="none"/>
        </w:rPr>
        <w:t xml:space="preserve">L: </w:t>
      </w:r>
      <w:proofErr w:type="spellStart"/>
      <w:r w:rsidRPr="00CA599D">
        <w:rPr>
          <w:rFonts w:asciiTheme="minorHAnsi" w:hAnsiTheme="minorHAnsi" w:cstheme="minorHAnsi"/>
          <w:i/>
          <w:iCs/>
          <w:sz w:val="20"/>
          <w14:ligatures w14:val="none"/>
        </w:rPr>
        <w:t>Klgl</w:t>
      </w:r>
      <w:proofErr w:type="spellEnd"/>
      <w:r w:rsidRPr="00CA599D">
        <w:rPr>
          <w:rFonts w:asciiTheme="minorHAnsi" w:hAnsiTheme="minorHAnsi" w:cstheme="minorHAnsi"/>
          <w:i/>
          <w:iCs/>
          <w:sz w:val="20"/>
          <w14:ligatures w14:val="none"/>
        </w:rPr>
        <w:t xml:space="preserve"> 2,2.10-14.18-19;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Lk</w:t>
      </w:r>
      <w:proofErr w:type="spellEnd"/>
      <w:r w:rsidRPr="00CA599D">
        <w:rPr>
          <w:rFonts w:asciiTheme="minorHAnsi" w:hAnsiTheme="minorHAnsi" w:cstheme="minorHAnsi"/>
          <w:i/>
          <w:iCs/>
          <w:sz w:val="20"/>
          <w14:ligatures w14:val="none"/>
        </w:rPr>
        <w:t xml:space="preserve"> 2,41-51</w:t>
      </w:r>
    </w:p>
    <w:p w14:paraId="4EAA6C0F" w14:textId="1EF05B0E" w:rsidR="00A02198" w:rsidRPr="00EE68F7" w:rsidRDefault="00A02198" w:rsidP="006652ED">
      <w:pPr>
        <w:widowControl w:val="0"/>
        <w:spacing w:after="0" w:line="312" w:lineRule="auto"/>
        <w:rPr>
          <w:rFonts w:asciiTheme="minorHAnsi" w:hAnsiTheme="minorHAnsi" w:cstheme="minorHAnsi"/>
          <w:b/>
          <w:bCs/>
          <w:sz w:val="22"/>
          <w:szCs w:val="22"/>
          <w14:ligatures w14:val="none"/>
        </w:rPr>
      </w:pPr>
      <w:r w:rsidRPr="00EE68F7">
        <w:rPr>
          <w:rFonts w:asciiTheme="minorHAnsi" w:hAnsiTheme="minorHAnsi" w:cstheme="minorHAnsi"/>
          <w:b/>
          <w:bCs/>
          <w:sz w:val="22"/>
          <w:szCs w:val="22"/>
          <w14:ligatures w14:val="none"/>
        </w:rPr>
        <w:t xml:space="preserve">18:30 Uhr - Vorabendmesse - </w:t>
      </w:r>
      <w:r w:rsidRPr="00EE68F7">
        <w:rPr>
          <w:rFonts w:asciiTheme="minorHAnsi" w:hAnsiTheme="minorHAnsi" w:cstheme="minorHAnsi"/>
          <w:sz w:val="22"/>
          <w:szCs w:val="22"/>
          <w14:ligatures w14:val="none"/>
        </w:rPr>
        <w:t>(† Lilly)</w:t>
      </w:r>
    </w:p>
    <w:p w14:paraId="7B006A91" w14:textId="35B0E914" w:rsidR="00A02198" w:rsidRPr="00EE68F7" w:rsidRDefault="00A02198" w:rsidP="00E9723D">
      <w:pPr>
        <w:widowControl w:val="0"/>
        <w:pBdr>
          <w:top w:val="single" w:sz="4" w:space="1" w:color="auto"/>
        </w:pBdr>
        <w:spacing w:after="0" w:line="312" w:lineRule="auto"/>
        <w:rPr>
          <w:rFonts w:asciiTheme="minorHAnsi" w:hAnsiTheme="minorHAnsi" w:cstheme="minorHAnsi"/>
          <w:i/>
          <w:iCs/>
          <w:sz w:val="22"/>
          <w:szCs w:val="22"/>
          <w14:ligatures w14:val="none"/>
        </w:rPr>
      </w:pPr>
      <w:r w:rsidRPr="00922315">
        <w:rPr>
          <w:rFonts w:asciiTheme="minorHAnsi" w:hAnsiTheme="minorHAnsi" w:cstheme="minorHAnsi"/>
          <w:b/>
          <w:bCs/>
          <w:iCs/>
          <w:color w:val="C00000"/>
          <w:sz w:val="24"/>
          <w:szCs w:val="24"/>
          <w14:ligatures w14:val="none"/>
        </w:rPr>
        <w:t xml:space="preserve">SONNTAG, 26. </w:t>
      </w:r>
      <w:r w:rsidR="00E9723D" w:rsidRPr="00922315">
        <w:rPr>
          <w:rFonts w:asciiTheme="minorHAnsi" w:hAnsiTheme="minorHAnsi" w:cstheme="minorHAnsi"/>
          <w:b/>
          <w:bCs/>
          <w:iCs/>
          <w:color w:val="C00000"/>
          <w:sz w:val="24"/>
          <w:szCs w:val="24"/>
          <w14:ligatures w14:val="none"/>
        </w:rPr>
        <w:t>6.</w:t>
      </w:r>
      <w:r w:rsidRPr="00922315">
        <w:rPr>
          <w:rFonts w:asciiTheme="minorHAnsi" w:hAnsiTheme="minorHAnsi" w:cstheme="minorHAnsi"/>
          <w:b/>
          <w:bCs/>
          <w:iCs/>
          <w:color w:val="C00000"/>
          <w:sz w:val="24"/>
          <w:szCs w:val="24"/>
          <w14:ligatures w14:val="none"/>
        </w:rPr>
        <w:t xml:space="preserve"> - 13. Sonntag im Jahreskreis</w:t>
      </w:r>
      <w:r w:rsidRPr="00922315">
        <w:rPr>
          <w:rFonts w:asciiTheme="minorHAnsi" w:hAnsiTheme="minorHAnsi" w:cstheme="minorHAnsi"/>
          <w:b/>
          <w:bCs/>
          <w:color w:val="C00000"/>
          <w:sz w:val="24"/>
          <w:szCs w:val="24"/>
          <w14:ligatures w14:val="none"/>
        </w:rPr>
        <w:br/>
      </w:r>
      <w:r w:rsidRPr="00CA599D">
        <w:rPr>
          <w:rFonts w:asciiTheme="minorHAnsi" w:hAnsiTheme="minorHAnsi" w:cstheme="minorHAnsi"/>
          <w:i/>
          <w:iCs/>
          <w:sz w:val="20"/>
          <w14:ligatures w14:val="none"/>
        </w:rPr>
        <w:t xml:space="preserve">L 1: 1 </w:t>
      </w:r>
      <w:proofErr w:type="spellStart"/>
      <w:r w:rsidRPr="00CA599D">
        <w:rPr>
          <w:rFonts w:asciiTheme="minorHAnsi" w:hAnsiTheme="minorHAnsi" w:cstheme="minorHAnsi"/>
          <w:i/>
          <w:iCs/>
          <w:sz w:val="20"/>
          <w14:ligatures w14:val="none"/>
        </w:rPr>
        <w:t>Kön</w:t>
      </w:r>
      <w:proofErr w:type="spellEnd"/>
      <w:r w:rsidRPr="00CA599D">
        <w:rPr>
          <w:rFonts w:asciiTheme="minorHAnsi" w:hAnsiTheme="minorHAnsi" w:cstheme="minorHAnsi"/>
          <w:i/>
          <w:iCs/>
          <w:sz w:val="20"/>
          <w14:ligatures w14:val="none"/>
        </w:rPr>
        <w:t xml:space="preserve"> 19,16b.19-21; L 2: Gal 5,1.13-18; </w:t>
      </w:r>
      <w:proofErr w:type="spellStart"/>
      <w:r w:rsidRPr="00CA599D">
        <w:rPr>
          <w:rFonts w:asciiTheme="minorHAnsi" w:hAnsiTheme="minorHAnsi" w:cstheme="minorHAnsi"/>
          <w:i/>
          <w:iCs/>
          <w:sz w:val="20"/>
          <w14:ligatures w14:val="none"/>
        </w:rPr>
        <w:t>Ev</w:t>
      </w:r>
      <w:proofErr w:type="spellEnd"/>
      <w:r w:rsidRPr="00CA599D">
        <w:rPr>
          <w:rFonts w:asciiTheme="minorHAnsi" w:hAnsiTheme="minorHAnsi" w:cstheme="minorHAnsi"/>
          <w:i/>
          <w:iCs/>
          <w:sz w:val="20"/>
          <w14:ligatures w14:val="none"/>
        </w:rPr>
        <w:t xml:space="preserve">: </w:t>
      </w:r>
      <w:proofErr w:type="spellStart"/>
      <w:r w:rsidRPr="00CA599D">
        <w:rPr>
          <w:rFonts w:asciiTheme="minorHAnsi" w:hAnsiTheme="minorHAnsi" w:cstheme="minorHAnsi"/>
          <w:i/>
          <w:iCs/>
          <w:sz w:val="20"/>
          <w14:ligatures w14:val="none"/>
        </w:rPr>
        <w:t>Lk</w:t>
      </w:r>
      <w:proofErr w:type="spellEnd"/>
      <w:r w:rsidRPr="00CA599D">
        <w:rPr>
          <w:rFonts w:asciiTheme="minorHAnsi" w:hAnsiTheme="minorHAnsi" w:cstheme="minorHAnsi"/>
          <w:i/>
          <w:iCs/>
          <w:sz w:val="20"/>
          <w14:ligatures w14:val="none"/>
        </w:rPr>
        <w:t xml:space="preserve"> 9,51-62</w:t>
      </w:r>
    </w:p>
    <w:p w14:paraId="5A0524D3" w14:textId="77777777" w:rsidR="00A02198" w:rsidRPr="00EE68F7" w:rsidRDefault="00A02198" w:rsidP="006652ED">
      <w:pPr>
        <w:spacing w:after="0" w:line="312" w:lineRule="auto"/>
        <w:rPr>
          <w:rFonts w:asciiTheme="minorHAnsi" w:hAnsiTheme="minorHAnsi" w:cstheme="minorHAnsi"/>
          <w:b/>
          <w:bCs/>
          <w:sz w:val="22"/>
          <w:szCs w:val="22"/>
          <w14:ligatures w14:val="none"/>
        </w:rPr>
      </w:pPr>
      <w:r w:rsidRPr="00EE68F7">
        <w:rPr>
          <w:rFonts w:asciiTheme="minorHAnsi" w:hAnsiTheme="minorHAnsi" w:cstheme="minorHAnsi"/>
          <w:b/>
          <w:bCs/>
          <w:sz w:val="22"/>
          <w:szCs w:val="22"/>
          <w14:ligatures w14:val="none"/>
        </w:rPr>
        <w:t xml:space="preserve">8:00 Uhr - Hl. Messe </w:t>
      </w:r>
      <w:r w:rsidRPr="00EE68F7">
        <w:rPr>
          <w:rFonts w:asciiTheme="minorHAnsi" w:hAnsiTheme="minorHAnsi" w:cstheme="minorHAnsi"/>
          <w:sz w:val="22"/>
          <w:szCs w:val="22"/>
          <w14:ligatures w14:val="none"/>
        </w:rPr>
        <w:t xml:space="preserve">(pro </w:t>
      </w:r>
      <w:proofErr w:type="spellStart"/>
      <w:r w:rsidRPr="00EE68F7">
        <w:rPr>
          <w:rFonts w:asciiTheme="minorHAnsi" w:hAnsiTheme="minorHAnsi" w:cstheme="minorHAnsi"/>
          <w:sz w:val="22"/>
          <w:szCs w:val="22"/>
          <w14:ligatures w14:val="none"/>
        </w:rPr>
        <w:t>populo</w:t>
      </w:r>
      <w:proofErr w:type="spellEnd"/>
      <w:r w:rsidRPr="00EE68F7">
        <w:rPr>
          <w:rFonts w:asciiTheme="minorHAnsi" w:hAnsiTheme="minorHAnsi" w:cstheme="minorHAnsi"/>
          <w:sz w:val="22"/>
          <w:szCs w:val="22"/>
          <w14:ligatures w14:val="none"/>
        </w:rPr>
        <w:t>)</w:t>
      </w:r>
    </w:p>
    <w:p w14:paraId="12629F14" w14:textId="6F7A4D8E" w:rsidR="00A02198" w:rsidRPr="00EE68F7" w:rsidRDefault="00A02198" w:rsidP="00E35B5D">
      <w:pPr>
        <w:pBdr>
          <w:bottom w:val="single" w:sz="4" w:space="1" w:color="auto"/>
        </w:pBdr>
        <w:spacing w:after="0" w:line="312" w:lineRule="auto"/>
        <w:rPr>
          <w:rFonts w:asciiTheme="minorHAnsi" w:hAnsiTheme="minorHAnsi" w:cstheme="minorHAnsi"/>
          <w:sz w:val="22"/>
          <w:szCs w:val="22"/>
          <w14:ligatures w14:val="none"/>
        </w:rPr>
      </w:pPr>
      <w:r w:rsidRPr="00EE68F7">
        <w:rPr>
          <w:rFonts w:asciiTheme="minorHAnsi" w:hAnsiTheme="minorHAnsi" w:cstheme="minorHAnsi"/>
          <w:b/>
          <w:bCs/>
          <w:color w:val="C00000"/>
          <w:sz w:val="24"/>
          <w:szCs w:val="24"/>
          <w14:ligatures w14:val="none"/>
        </w:rPr>
        <w:t xml:space="preserve">9:30 Uhr - STADTWALLFAHRT </w:t>
      </w:r>
      <w:r w:rsidR="00E9723D" w:rsidRPr="00EE68F7">
        <w:rPr>
          <w:rFonts w:asciiTheme="minorHAnsi" w:hAnsiTheme="minorHAnsi" w:cstheme="minorHAnsi"/>
          <w:b/>
          <w:bCs/>
          <w:color w:val="C00000"/>
          <w:sz w:val="24"/>
          <w:szCs w:val="24"/>
          <w14:ligatures w14:val="none"/>
        </w:rPr>
        <w:t xml:space="preserve">- </w:t>
      </w:r>
      <w:r w:rsidR="002A3BFC" w:rsidRPr="00EE68F7">
        <w:rPr>
          <w:rFonts w:asciiTheme="minorHAnsi" w:hAnsiTheme="minorHAnsi" w:cstheme="minorHAnsi"/>
          <w:b/>
          <w:bCs/>
          <w:color w:val="C00000"/>
          <w:sz w:val="24"/>
          <w:szCs w:val="24"/>
          <w14:ligatures w14:val="none"/>
        </w:rPr>
        <w:t xml:space="preserve">PATROZINIUM </w:t>
      </w:r>
      <w:r w:rsidRPr="00EE68F7">
        <w:rPr>
          <w:rFonts w:asciiTheme="minorHAnsi" w:hAnsiTheme="minorHAnsi" w:cstheme="minorHAnsi"/>
          <w:b/>
          <w:bCs/>
          <w:color w:val="C00000"/>
          <w:sz w:val="24"/>
          <w:szCs w:val="24"/>
          <w14:ligatures w14:val="none"/>
        </w:rPr>
        <w:br/>
      </w:r>
      <w:r w:rsidRPr="00EE68F7">
        <w:rPr>
          <w:rFonts w:asciiTheme="minorHAnsi" w:hAnsiTheme="minorHAnsi" w:cstheme="minorHAnsi"/>
          <w:sz w:val="22"/>
          <w:szCs w:val="22"/>
          <w14:ligatures w14:val="none"/>
        </w:rPr>
        <w:t>(Anliege</w:t>
      </w:r>
      <w:r w:rsidR="002B45F0" w:rsidRPr="00EE68F7">
        <w:rPr>
          <w:rFonts w:asciiTheme="minorHAnsi" w:hAnsiTheme="minorHAnsi" w:cstheme="minorHAnsi"/>
          <w:sz w:val="22"/>
          <w:szCs w:val="22"/>
          <w14:ligatures w14:val="none"/>
        </w:rPr>
        <w:t>n</w:t>
      </w:r>
      <w:r w:rsidRPr="00EE68F7">
        <w:rPr>
          <w:rFonts w:asciiTheme="minorHAnsi" w:hAnsiTheme="minorHAnsi" w:cstheme="minorHAnsi"/>
          <w:sz w:val="22"/>
          <w:szCs w:val="22"/>
          <w14:ligatures w14:val="none"/>
        </w:rPr>
        <w:t xml:space="preserve"> des Klemenskomite</w:t>
      </w:r>
      <w:r w:rsidR="003455A5">
        <w:rPr>
          <w:rFonts w:asciiTheme="minorHAnsi" w:hAnsiTheme="minorHAnsi" w:cstheme="minorHAnsi"/>
          <w:sz w:val="22"/>
          <w:szCs w:val="22"/>
          <w14:ligatures w14:val="none"/>
        </w:rPr>
        <w:t>e</w:t>
      </w:r>
      <w:r w:rsidRPr="00EE68F7">
        <w:rPr>
          <w:rFonts w:asciiTheme="minorHAnsi" w:hAnsiTheme="minorHAnsi" w:cstheme="minorHAnsi"/>
          <w:sz w:val="22"/>
          <w:szCs w:val="22"/>
          <w14:ligatures w14:val="none"/>
        </w:rPr>
        <w:t xml:space="preserve">) </w:t>
      </w:r>
      <w:r w:rsidRPr="00EE68F7">
        <w:rPr>
          <w:rFonts w:asciiTheme="minorHAnsi" w:hAnsiTheme="minorHAnsi" w:cstheme="minorHAnsi"/>
          <w:b/>
          <w:bCs/>
          <w:color w:val="C00000"/>
          <w:sz w:val="22"/>
          <w:szCs w:val="22"/>
          <w14:ligatures w14:val="none"/>
        </w:rPr>
        <w:t>LIVE-Stream</w:t>
      </w:r>
    </w:p>
    <w:p w14:paraId="409E43CC" w14:textId="77777777" w:rsidR="00E9723D" w:rsidRPr="00E9723D" w:rsidRDefault="00E9723D" w:rsidP="00E35B5D">
      <w:pPr>
        <w:widowControl w:val="0"/>
        <w:pBdr>
          <w:bottom w:val="single" w:sz="4" w:space="1" w:color="auto"/>
        </w:pBdr>
        <w:spacing w:after="0"/>
        <w:rPr>
          <w:rFonts w:asciiTheme="minorHAnsi" w:hAnsiTheme="minorHAnsi" w:cstheme="minorHAnsi"/>
          <w:sz w:val="20"/>
          <w14:ligatures w14:val="none"/>
        </w:rPr>
        <w:sectPr w:rsidR="00E9723D" w:rsidRPr="00E9723D" w:rsidSect="00E9723D">
          <w:type w:val="continuous"/>
          <w:pgSz w:w="11906" w:h="16838"/>
          <w:pgMar w:top="720" w:right="720" w:bottom="720" w:left="720" w:header="708" w:footer="708" w:gutter="0"/>
          <w:cols w:num="2" w:space="708"/>
          <w:docGrid w:linePitch="360"/>
        </w:sectPr>
      </w:pPr>
    </w:p>
    <w:p w14:paraId="6C7D6F5F" w14:textId="45166FB4" w:rsidR="00A02198" w:rsidRPr="006652ED" w:rsidRDefault="00A02198" w:rsidP="006652ED">
      <w:pPr>
        <w:widowControl w:val="0"/>
        <w:spacing w:after="0"/>
        <w:rPr>
          <w:rFonts w:asciiTheme="minorHAnsi" w:hAnsiTheme="minorHAnsi" w:cstheme="minorHAnsi"/>
          <w:sz w:val="14"/>
          <w:szCs w:val="18"/>
          <w14:ligatures w14:val="none"/>
        </w:rPr>
      </w:pPr>
      <w:r w:rsidRPr="006652ED">
        <w:rPr>
          <w:rFonts w:asciiTheme="minorHAnsi" w:hAnsiTheme="minorHAnsi" w:cstheme="minorHAnsi"/>
          <w:sz w:val="14"/>
          <w:szCs w:val="18"/>
          <w14:ligatures w14:val="none"/>
        </w:rPr>
        <w:t> </w:t>
      </w:r>
    </w:p>
    <w:p w14:paraId="4572D698" w14:textId="1E80543A" w:rsidR="003173D3" w:rsidRDefault="003173D3" w:rsidP="00E56DAF">
      <w:pPr>
        <w:spacing w:after="0"/>
        <w:jc w:val="right"/>
        <w:rPr>
          <w:rFonts w:asciiTheme="minorHAnsi" w:hAnsiTheme="minorHAnsi" w:cstheme="minorHAnsi"/>
          <w:sz w:val="14"/>
          <w:szCs w:val="18"/>
        </w:rPr>
      </w:pPr>
    </w:p>
    <w:p w14:paraId="0C6CF69B" w14:textId="77777777" w:rsidR="00CA599D" w:rsidRDefault="00E35B5D" w:rsidP="00CA599D">
      <w:pPr>
        <w:spacing w:after="0"/>
        <w:jc w:val="right"/>
        <w:rPr>
          <w:rFonts w:asciiTheme="minorHAnsi" w:hAnsiTheme="minorHAnsi" w:cstheme="minorHAnsi"/>
          <w:sz w:val="24"/>
          <w:szCs w:val="24"/>
        </w:rPr>
      </w:pPr>
      <w:r w:rsidRPr="00E35B5D">
        <w:rPr>
          <w:rFonts w:asciiTheme="minorHAnsi" w:hAnsiTheme="minorHAnsi" w:cstheme="minorHAnsi"/>
          <w:sz w:val="24"/>
          <w:szCs w:val="24"/>
        </w:rPr>
        <w:t xml:space="preserve">Nichts wird verstanden, solange man nicht gelitten hat … Wer niemals durch ein Leiden ging, kennt nicht einmal sich selbst. Erst durch diese Erfahrung offenbaren sich in meinem </w:t>
      </w:r>
    </w:p>
    <w:p w14:paraId="7D8239C7" w14:textId="07EF8FD1" w:rsidR="00CA599D" w:rsidRDefault="00E35B5D" w:rsidP="00CA599D">
      <w:pPr>
        <w:spacing w:after="0"/>
        <w:jc w:val="right"/>
        <w:rPr>
          <w:rFonts w:asciiTheme="minorHAnsi" w:hAnsiTheme="minorHAnsi" w:cstheme="minorHAnsi"/>
          <w:sz w:val="24"/>
          <w:szCs w:val="24"/>
        </w:rPr>
      </w:pPr>
      <w:r w:rsidRPr="00E35B5D">
        <w:rPr>
          <w:rFonts w:asciiTheme="minorHAnsi" w:hAnsiTheme="minorHAnsi" w:cstheme="minorHAnsi"/>
          <w:sz w:val="24"/>
          <w:szCs w:val="24"/>
        </w:rPr>
        <w:t xml:space="preserve">inneren Spiegelbild die Konturen. </w:t>
      </w:r>
    </w:p>
    <w:p w14:paraId="3D6D3DE1" w14:textId="3C03EC04" w:rsidR="003173D3" w:rsidRPr="00E35B5D" w:rsidRDefault="00E35B5D" w:rsidP="00CA599D">
      <w:pPr>
        <w:spacing w:after="0"/>
        <w:jc w:val="right"/>
        <w:rPr>
          <w:rFonts w:asciiTheme="minorHAnsi" w:hAnsiTheme="minorHAnsi" w:cstheme="minorHAnsi"/>
          <w:sz w:val="24"/>
          <w:szCs w:val="24"/>
        </w:rPr>
      </w:pPr>
      <w:r w:rsidRPr="00E35B5D">
        <w:rPr>
          <w:rFonts w:asciiTheme="minorHAnsi" w:hAnsiTheme="minorHAnsi" w:cstheme="minorHAnsi"/>
          <w:sz w:val="24"/>
          <w:szCs w:val="24"/>
        </w:rPr>
        <w:t>Leiden heißt „sich entdecken“.</w:t>
      </w:r>
    </w:p>
    <w:p w14:paraId="2C8C8C83" w14:textId="40E48B26" w:rsidR="00E35B5D" w:rsidRPr="00CA599D" w:rsidRDefault="00E35B5D" w:rsidP="00CA599D">
      <w:pPr>
        <w:spacing w:after="0"/>
        <w:jc w:val="right"/>
        <w:rPr>
          <w:rFonts w:asciiTheme="minorHAnsi" w:hAnsiTheme="minorHAnsi" w:cstheme="minorHAnsi"/>
          <w:i/>
          <w:iCs/>
          <w:sz w:val="24"/>
          <w:szCs w:val="24"/>
        </w:rPr>
      </w:pPr>
      <w:r w:rsidRPr="00CA599D">
        <w:rPr>
          <w:rFonts w:asciiTheme="minorHAnsi" w:hAnsiTheme="minorHAnsi" w:cstheme="minorHAnsi"/>
          <w:i/>
          <w:iCs/>
          <w:sz w:val="24"/>
          <w:szCs w:val="24"/>
        </w:rPr>
        <w:t xml:space="preserve">P. Henri </w:t>
      </w:r>
      <w:proofErr w:type="spellStart"/>
      <w:r w:rsidRPr="00CA599D">
        <w:rPr>
          <w:rFonts w:asciiTheme="minorHAnsi" w:hAnsiTheme="minorHAnsi" w:cstheme="minorHAnsi"/>
          <w:i/>
          <w:iCs/>
          <w:sz w:val="24"/>
          <w:szCs w:val="24"/>
        </w:rPr>
        <w:t>Boulad</w:t>
      </w:r>
      <w:proofErr w:type="spellEnd"/>
      <w:r w:rsidRPr="00CA599D">
        <w:rPr>
          <w:rFonts w:asciiTheme="minorHAnsi" w:hAnsiTheme="minorHAnsi" w:cstheme="minorHAnsi"/>
          <w:i/>
          <w:iCs/>
          <w:sz w:val="24"/>
          <w:szCs w:val="24"/>
        </w:rPr>
        <w:t xml:space="preserve"> SJ</w:t>
      </w:r>
    </w:p>
    <w:p w14:paraId="5CAF2A41" w14:textId="77777777" w:rsidR="00CA599D" w:rsidRDefault="00CA599D" w:rsidP="006652ED">
      <w:pPr>
        <w:spacing w:after="0"/>
        <w:rPr>
          <w:rFonts w:asciiTheme="minorHAnsi" w:hAnsiTheme="minorHAnsi" w:cstheme="minorHAnsi"/>
          <w:sz w:val="20"/>
        </w:rPr>
        <w:sectPr w:rsidR="00CA599D" w:rsidSect="00CA599D">
          <w:type w:val="continuous"/>
          <w:pgSz w:w="11906" w:h="16838"/>
          <w:pgMar w:top="720" w:right="720" w:bottom="720" w:left="720" w:header="708" w:footer="708" w:gutter="0"/>
          <w:cols w:num="2" w:space="708"/>
          <w:docGrid w:linePitch="360"/>
        </w:sectPr>
      </w:pPr>
    </w:p>
    <w:p w14:paraId="39D90702" w14:textId="7162E323" w:rsidR="003173D3" w:rsidRDefault="003173D3" w:rsidP="006652ED">
      <w:pPr>
        <w:spacing w:after="0"/>
        <w:rPr>
          <w:rFonts w:asciiTheme="minorHAnsi" w:hAnsiTheme="minorHAnsi" w:cstheme="minorHAnsi"/>
          <w:sz w:val="20"/>
        </w:rPr>
      </w:pPr>
    </w:p>
    <w:p w14:paraId="3A5B27E8" w14:textId="6704089C" w:rsidR="00CA599D" w:rsidRDefault="00CA599D" w:rsidP="006652ED">
      <w:pPr>
        <w:spacing w:after="0"/>
        <w:rPr>
          <w:rFonts w:asciiTheme="minorHAnsi" w:hAnsiTheme="minorHAnsi" w:cstheme="minorHAnsi"/>
          <w:sz w:val="20"/>
        </w:rPr>
      </w:pPr>
    </w:p>
    <w:p w14:paraId="156E046D" w14:textId="20CB3F6F" w:rsidR="00CA599D" w:rsidRDefault="00CA599D" w:rsidP="00CA599D">
      <w:pPr>
        <w:spacing w:after="0"/>
        <w:jc w:val="right"/>
        <w:rPr>
          <w:rFonts w:asciiTheme="minorHAnsi" w:hAnsiTheme="minorHAnsi" w:cstheme="minorHAnsi"/>
          <w:sz w:val="20"/>
        </w:rPr>
      </w:pPr>
      <w:r>
        <w:rPr>
          <w:rFonts w:asciiTheme="minorHAnsi" w:hAnsiTheme="minorHAnsi" w:cstheme="minorHAnsi"/>
          <w:noProof/>
          <w:sz w:val="14"/>
          <w:szCs w:val="18"/>
          <w14:ligatures w14:val="none"/>
          <w14:cntxtAlts w14:val="0"/>
        </w:rPr>
        <w:drawing>
          <wp:anchor distT="0" distB="0" distL="114300" distR="114300" simplePos="0" relativeHeight="251663360" behindDoc="0" locked="0" layoutInCell="1" allowOverlap="1" wp14:anchorId="2D760F94" wp14:editId="304D5B58">
            <wp:simplePos x="0" y="0"/>
            <wp:positionH relativeFrom="margin">
              <wp:align>right</wp:align>
            </wp:positionH>
            <wp:positionV relativeFrom="margin">
              <wp:posOffset>6133465</wp:posOffset>
            </wp:positionV>
            <wp:extent cx="3092450" cy="1971675"/>
            <wp:effectExtent l="0" t="0" r="0" b="9525"/>
            <wp:wrapSquare wrapText="bothSides"/>
            <wp:docPr id="5" name="Grafik 5" descr="Ein Bild, das Person, stehend, Man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stehend, Mann, Kleidung enthält.&#10;&#10;Automatisch generierte Beschreibung"/>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t="20315" r="6277"/>
                    <a:stretch/>
                  </pic:blipFill>
                  <pic:spPr bwMode="auto">
                    <a:xfrm>
                      <a:off x="0" y="0"/>
                      <a:ext cx="3092450" cy="197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60298" w14:textId="38AC74AF" w:rsidR="00CA599D" w:rsidRDefault="00CA599D" w:rsidP="00CA599D">
      <w:pPr>
        <w:spacing w:after="0"/>
        <w:jc w:val="right"/>
        <w:rPr>
          <w:rFonts w:asciiTheme="minorHAnsi" w:hAnsiTheme="minorHAnsi" w:cstheme="minorHAnsi"/>
          <w:sz w:val="20"/>
        </w:rPr>
      </w:pPr>
      <w:r w:rsidRPr="00340710">
        <w:rPr>
          <w:rFonts w:asciiTheme="minorHAnsi" w:hAnsiTheme="minorHAnsi" w:cstheme="minorHAnsi"/>
          <w:b/>
          <w:bCs/>
          <w:sz w:val="20"/>
        </w:rPr>
        <w:t>Hoher Besuch im Kloster:</w:t>
      </w:r>
      <w:r w:rsidRPr="00E56DAF">
        <w:rPr>
          <w:rFonts w:asciiTheme="minorHAnsi" w:hAnsiTheme="minorHAnsi" w:cstheme="minorHAnsi"/>
          <w:sz w:val="20"/>
        </w:rPr>
        <w:t xml:space="preserve"> Der Erzbischof von Agra (Nordindien)</w:t>
      </w:r>
    </w:p>
    <w:p w14:paraId="4BFE2A34" w14:textId="725F3CE8" w:rsidR="00CA599D" w:rsidRDefault="00CA599D" w:rsidP="00CA599D">
      <w:pPr>
        <w:spacing w:after="0"/>
        <w:jc w:val="right"/>
        <w:rPr>
          <w:rFonts w:asciiTheme="minorHAnsi" w:hAnsiTheme="minorHAnsi" w:cstheme="minorHAnsi"/>
          <w:sz w:val="20"/>
        </w:rPr>
      </w:pPr>
      <w:r>
        <w:rPr>
          <w:rFonts w:asciiTheme="minorHAnsi" w:hAnsiTheme="minorHAnsi" w:cstheme="minorHAnsi"/>
          <w:sz w:val="20"/>
        </w:rPr>
        <w:t xml:space="preserve"> </w:t>
      </w:r>
      <w:r w:rsidRPr="00E56DAF">
        <w:rPr>
          <w:rFonts w:asciiTheme="minorHAnsi" w:hAnsiTheme="minorHAnsi" w:cstheme="minorHAnsi"/>
          <w:sz w:val="20"/>
        </w:rPr>
        <w:t xml:space="preserve">war für einige Tage zu Gast. </w:t>
      </w:r>
      <w:proofErr w:type="spellStart"/>
      <w:r w:rsidRPr="00E56DAF">
        <w:rPr>
          <w:rFonts w:asciiTheme="minorHAnsi" w:hAnsiTheme="minorHAnsi" w:cstheme="minorHAnsi"/>
          <w:sz w:val="20"/>
        </w:rPr>
        <w:t>V.l</w:t>
      </w:r>
      <w:proofErr w:type="spellEnd"/>
      <w:r w:rsidRPr="00E56DAF">
        <w:rPr>
          <w:rFonts w:asciiTheme="minorHAnsi" w:hAnsiTheme="minorHAnsi" w:cstheme="minorHAnsi"/>
          <w:sz w:val="20"/>
        </w:rPr>
        <w:t>.: Kaplan John Britto,</w:t>
      </w:r>
    </w:p>
    <w:p w14:paraId="70A5F470" w14:textId="3A3AF5C9" w:rsidR="00CA599D" w:rsidRPr="00E56DAF" w:rsidRDefault="00CA599D" w:rsidP="00CA599D">
      <w:pPr>
        <w:spacing w:after="0"/>
        <w:jc w:val="right"/>
        <w:rPr>
          <w:rFonts w:asciiTheme="minorHAnsi" w:hAnsiTheme="minorHAnsi" w:cstheme="minorHAnsi"/>
          <w:sz w:val="20"/>
        </w:rPr>
      </w:pPr>
      <w:r>
        <w:rPr>
          <w:rFonts w:asciiTheme="minorHAnsi" w:hAnsiTheme="minorHAnsi" w:cstheme="minorHAnsi"/>
          <w:sz w:val="20"/>
        </w:rPr>
        <w:t xml:space="preserve">Msgr. aus Rom, HR Msgr. </w:t>
      </w:r>
      <w:proofErr w:type="spellStart"/>
      <w:r>
        <w:rPr>
          <w:rFonts w:asciiTheme="minorHAnsi" w:hAnsiTheme="minorHAnsi" w:cstheme="minorHAnsi"/>
          <w:sz w:val="20"/>
        </w:rPr>
        <w:t>Millner</w:t>
      </w:r>
      <w:proofErr w:type="spellEnd"/>
      <w:r>
        <w:rPr>
          <w:rFonts w:asciiTheme="minorHAnsi" w:hAnsiTheme="minorHAnsi" w:cstheme="minorHAnsi"/>
          <w:sz w:val="20"/>
        </w:rPr>
        <w:t>, Erzbischof, P. Voith</w:t>
      </w:r>
    </w:p>
    <w:p w14:paraId="63A7BD7B" w14:textId="77777777" w:rsidR="00A37B7B" w:rsidRDefault="00A37B7B" w:rsidP="006652ED">
      <w:pPr>
        <w:spacing w:after="0"/>
        <w:rPr>
          <w:rFonts w:asciiTheme="minorHAnsi" w:hAnsiTheme="minorHAnsi" w:cstheme="minorHAnsi"/>
          <w:sz w:val="20"/>
        </w:rPr>
      </w:pPr>
    </w:p>
    <w:p w14:paraId="0B10CFCA" w14:textId="33D1C330" w:rsidR="00A37B7B" w:rsidRPr="00A37B7B" w:rsidRDefault="00A37B7B" w:rsidP="006652ED">
      <w:pPr>
        <w:spacing w:after="0"/>
        <w:rPr>
          <w:rFonts w:asciiTheme="minorHAnsi" w:hAnsiTheme="minorHAnsi" w:cstheme="minorHAnsi"/>
          <w:sz w:val="22"/>
          <w:szCs w:val="22"/>
        </w:rPr>
      </w:pPr>
      <w:r w:rsidRPr="00A37B7B">
        <w:rPr>
          <w:rFonts w:asciiTheme="minorHAnsi" w:hAnsiTheme="minorHAnsi" w:cstheme="minorHAnsi"/>
          <w:b/>
          <w:bCs/>
          <w:sz w:val="22"/>
          <w:szCs w:val="22"/>
        </w:rPr>
        <w:t>+ Frau Ilse Pillwein</w:t>
      </w:r>
      <w:r w:rsidRPr="00A37B7B">
        <w:rPr>
          <w:rFonts w:asciiTheme="minorHAnsi" w:hAnsiTheme="minorHAnsi" w:cstheme="minorHAnsi"/>
          <w:sz w:val="22"/>
          <w:szCs w:val="22"/>
        </w:rPr>
        <w:t>, Mitglied des Säkularinstitutes der Caritas Christ, verstarb am 24. Juni nach kurzer schwerer Krankheit, RIP.</w:t>
      </w:r>
      <w:r>
        <w:rPr>
          <w:rFonts w:asciiTheme="minorHAnsi" w:hAnsiTheme="minorHAnsi" w:cstheme="minorHAnsi"/>
          <w:sz w:val="22"/>
          <w:szCs w:val="22"/>
        </w:rPr>
        <w:t xml:space="preserve"> </w:t>
      </w:r>
      <w:r w:rsidRPr="00A37B7B">
        <w:rPr>
          <w:rFonts w:asciiTheme="minorHAnsi" w:hAnsiTheme="minorHAnsi" w:cstheme="minorHAnsi"/>
          <w:sz w:val="22"/>
          <w:szCs w:val="22"/>
        </w:rPr>
        <w:t>Frau Pillwein war unserer Marienkirche sehr verbunden. Der Begräbnisgottesdienst findet am 27. Juni um 9:00 Uhr in der Marienkirche statt.</w:t>
      </w:r>
    </w:p>
    <w:p w14:paraId="28706284" w14:textId="1139D16C" w:rsidR="002B45F0" w:rsidRDefault="002B45F0" w:rsidP="006652ED">
      <w:pPr>
        <w:spacing w:after="0"/>
        <w:rPr>
          <w:rFonts w:asciiTheme="minorHAnsi" w:hAnsiTheme="minorHAnsi" w:cstheme="minorHAnsi"/>
          <w:sz w:val="14"/>
          <w:szCs w:val="18"/>
        </w:rPr>
      </w:pPr>
    </w:p>
    <w:p w14:paraId="7223CC8F" w14:textId="57F9EE6D" w:rsidR="00A37B7B" w:rsidRDefault="00A37B7B" w:rsidP="006652ED">
      <w:pPr>
        <w:spacing w:after="0"/>
        <w:rPr>
          <w:rFonts w:asciiTheme="minorHAnsi" w:hAnsiTheme="minorHAnsi" w:cstheme="minorHAnsi"/>
          <w:sz w:val="14"/>
          <w:szCs w:val="18"/>
        </w:rPr>
      </w:pPr>
    </w:p>
    <w:p w14:paraId="2A3CAA89" w14:textId="77777777" w:rsidR="00A2037F" w:rsidRDefault="00A2037F" w:rsidP="006652ED">
      <w:pPr>
        <w:spacing w:after="0"/>
        <w:rPr>
          <w:rFonts w:asciiTheme="minorHAnsi" w:hAnsiTheme="minorHAnsi" w:cstheme="minorHAnsi"/>
          <w:sz w:val="14"/>
          <w:szCs w:val="18"/>
        </w:rPr>
      </w:pPr>
    </w:p>
    <w:p w14:paraId="6F967403" w14:textId="79ED9C16" w:rsidR="00574286" w:rsidRDefault="00E9723D" w:rsidP="00574286">
      <w:pPr>
        <w:pBdr>
          <w:top w:val="single" w:sz="4" w:space="1" w:color="auto"/>
          <w:left w:val="single" w:sz="4" w:space="4" w:color="auto"/>
          <w:bottom w:val="single" w:sz="4" w:space="1" w:color="auto"/>
          <w:right w:val="single" w:sz="4" w:space="4" w:color="auto"/>
        </w:pBdr>
        <w:spacing w:after="0"/>
        <w:jc w:val="center"/>
        <w:rPr>
          <w:rFonts w:asciiTheme="minorHAnsi" w:hAnsiTheme="minorHAnsi" w:cstheme="minorHAnsi"/>
          <w:sz w:val="20"/>
        </w:rPr>
      </w:pPr>
      <w:r w:rsidRPr="00E9723D">
        <w:rPr>
          <w:rFonts w:asciiTheme="minorHAnsi" w:hAnsiTheme="minorHAnsi" w:cstheme="minorHAnsi"/>
          <w:sz w:val="20"/>
        </w:rPr>
        <w:t xml:space="preserve">Impressum: Herausgeber und Druck: Marienpfarre. </w:t>
      </w:r>
      <w:proofErr w:type="spellStart"/>
      <w:r w:rsidRPr="00E9723D">
        <w:rPr>
          <w:rFonts w:asciiTheme="minorHAnsi" w:hAnsiTheme="minorHAnsi" w:cstheme="minorHAnsi"/>
          <w:sz w:val="20"/>
        </w:rPr>
        <w:t>F.d.I.v</w:t>
      </w:r>
      <w:proofErr w:type="spellEnd"/>
      <w:r w:rsidRPr="00E9723D">
        <w:rPr>
          <w:rFonts w:asciiTheme="minorHAnsi" w:hAnsiTheme="minorHAnsi" w:cstheme="minorHAnsi"/>
          <w:sz w:val="20"/>
        </w:rPr>
        <w:t xml:space="preserve">. P. Lorenz Voith; 1170 Wien, </w:t>
      </w:r>
      <w:r w:rsidR="00574286">
        <w:rPr>
          <w:rFonts w:asciiTheme="minorHAnsi" w:hAnsiTheme="minorHAnsi" w:cstheme="minorHAnsi"/>
          <w:sz w:val="20"/>
        </w:rPr>
        <w:t>Clemens-Hofbauer-Platz 13/2</w:t>
      </w:r>
      <w:r w:rsidRPr="00E9723D">
        <w:rPr>
          <w:rFonts w:asciiTheme="minorHAnsi" w:hAnsiTheme="minorHAnsi" w:cstheme="minorHAnsi"/>
          <w:sz w:val="20"/>
        </w:rPr>
        <w:t>,</w:t>
      </w:r>
    </w:p>
    <w:p w14:paraId="2C612362" w14:textId="0DAE3791" w:rsidR="00E9723D" w:rsidRPr="00E9723D" w:rsidRDefault="00E9723D" w:rsidP="00574286">
      <w:pPr>
        <w:pBdr>
          <w:top w:val="single" w:sz="4" w:space="1" w:color="auto"/>
          <w:left w:val="single" w:sz="4" w:space="4" w:color="auto"/>
          <w:bottom w:val="single" w:sz="4" w:space="1" w:color="auto"/>
          <w:right w:val="single" w:sz="4" w:space="4" w:color="auto"/>
        </w:pBdr>
        <w:spacing w:after="0"/>
        <w:jc w:val="center"/>
        <w:rPr>
          <w:rFonts w:asciiTheme="minorHAnsi" w:hAnsiTheme="minorHAnsi" w:cstheme="minorHAnsi"/>
          <w:sz w:val="20"/>
        </w:rPr>
      </w:pPr>
      <w:r w:rsidRPr="00E9723D">
        <w:rPr>
          <w:rFonts w:asciiTheme="minorHAnsi" w:hAnsiTheme="minorHAnsi" w:cstheme="minorHAnsi"/>
          <w:sz w:val="20"/>
        </w:rPr>
        <w:t xml:space="preserve">Tel.: 486 25 94. FAX: DW-28. </w:t>
      </w:r>
      <w:hyperlink r:id="rId12" w:history="1">
        <w:r w:rsidRPr="00E9723D">
          <w:rPr>
            <w:rStyle w:val="Hyperlink"/>
            <w:rFonts w:asciiTheme="minorHAnsi" w:hAnsiTheme="minorHAnsi" w:cstheme="minorHAnsi"/>
            <w:sz w:val="20"/>
          </w:rPr>
          <w:t>kanzlei@marienpfarre.at</w:t>
        </w:r>
      </w:hyperlink>
      <w:r w:rsidRPr="00E9723D">
        <w:rPr>
          <w:rFonts w:asciiTheme="minorHAnsi" w:hAnsiTheme="minorHAnsi" w:cstheme="minorHAnsi"/>
          <w:sz w:val="20"/>
        </w:rPr>
        <w:t xml:space="preserve"> Tendenz: Informationen der Pfarre. Die Gottesdienste am Samstag-Abend, Sonntag (9:30 Uhr), sowie bei den Stadtwallfahrten (27. </w:t>
      </w:r>
      <w:proofErr w:type="spellStart"/>
      <w:r w:rsidRPr="00E9723D">
        <w:rPr>
          <w:rFonts w:asciiTheme="minorHAnsi" w:hAnsiTheme="minorHAnsi" w:cstheme="minorHAnsi"/>
          <w:sz w:val="20"/>
        </w:rPr>
        <w:t>d.M</w:t>
      </w:r>
      <w:proofErr w:type="spellEnd"/>
      <w:r w:rsidRPr="00E9723D">
        <w:rPr>
          <w:rFonts w:asciiTheme="minorHAnsi" w:hAnsiTheme="minorHAnsi" w:cstheme="minorHAnsi"/>
          <w:sz w:val="20"/>
        </w:rPr>
        <w:t xml:space="preserve">, 18:30 Uhr), werden LIVE über Internet übertragen: </w:t>
      </w:r>
      <w:hyperlink r:id="rId13" w:history="1">
        <w:r w:rsidRPr="00E9723D">
          <w:rPr>
            <w:rStyle w:val="Hyperlink"/>
            <w:rFonts w:asciiTheme="minorHAnsi" w:hAnsiTheme="minorHAnsi" w:cstheme="minorHAnsi"/>
            <w:sz w:val="20"/>
          </w:rPr>
          <w:t>www.marienpfarre.at</w:t>
        </w:r>
      </w:hyperlink>
      <w:r w:rsidRPr="00E9723D">
        <w:rPr>
          <w:rFonts w:asciiTheme="minorHAnsi" w:hAnsiTheme="minorHAnsi" w:cstheme="minorHAnsi"/>
          <w:sz w:val="20"/>
        </w:rPr>
        <w:t xml:space="preserve"> DVR: 0029874 (1078)</w:t>
      </w:r>
    </w:p>
    <w:p w14:paraId="25772DFA" w14:textId="33BF128D" w:rsidR="00574286" w:rsidRPr="00A2037F" w:rsidRDefault="00574286" w:rsidP="00340710">
      <w:pPr>
        <w:spacing w:after="0"/>
        <w:jc w:val="center"/>
        <w:rPr>
          <w:rFonts w:asciiTheme="minorHAnsi" w:hAnsiTheme="minorHAnsi" w:cstheme="minorHAnsi"/>
          <w:b/>
          <w:bCs/>
          <w:color w:val="C00000"/>
          <w:sz w:val="28"/>
          <w:szCs w:val="28"/>
          <w:shd w:val="clear" w:color="auto" w:fill="FFFF00"/>
        </w:rPr>
      </w:pPr>
      <w:r w:rsidRPr="00340710">
        <w:rPr>
          <w:rFonts w:asciiTheme="minorHAnsi" w:hAnsiTheme="minorHAnsi" w:cstheme="minorHAnsi"/>
          <w:b/>
          <w:bCs/>
          <w:color w:val="C00000"/>
          <w:sz w:val="28"/>
          <w:szCs w:val="28"/>
          <w:shd w:val="clear" w:color="auto" w:fill="FFFF00"/>
        </w:rPr>
        <w:t>SPENDENKONTO der MARIENPFARRE:  AT35 1100 0004 5250 7700</w:t>
      </w:r>
    </w:p>
    <w:p w14:paraId="75A3EA51" w14:textId="32D7D637" w:rsidR="00E9723D" w:rsidRPr="006652ED" w:rsidRDefault="00E9723D" w:rsidP="006652ED">
      <w:pPr>
        <w:spacing w:after="0"/>
        <w:rPr>
          <w:rFonts w:asciiTheme="minorHAnsi" w:hAnsiTheme="minorHAnsi" w:cstheme="minorHAnsi"/>
          <w:sz w:val="14"/>
          <w:szCs w:val="18"/>
        </w:rPr>
      </w:pPr>
    </w:p>
    <w:sectPr w:rsidR="00E9723D" w:rsidRPr="006652ED" w:rsidSect="00E9723D">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198"/>
    <w:rsid w:val="00036AF3"/>
    <w:rsid w:val="001D5FE4"/>
    <w:rsid w:val="001E017A"/>
    <w:rsid w:val="002A3BFC"/>
    <w:rsid w:val="002B45F0"/>
    <w:rsid w:val="002D575F"/>
    <w:rsid w:val="002D5A16"/>
    <w:rsid w:val="00312B23"/>
    <w:rsid w:val="003173D3"/>
    <w:rsid w:val="00340710"/>
    <w:rsid w:val="003455A5"/>
    <w:rsid w:val="003D3AE2"/>
    <w:rsid w:val="00417E22"/>
    <w:rsid w:val="00433AC1"/>
    <w:rsid w:val="004874F7"/>
    <w:rsid w:val="00516E0D"/>
    <w:rsid w:val="0056168B"/>
    <w:rsid w:val="00574286"/>
    <w:rsid w:val="00604F86"/>
    <w:rsid w:val="006652ED"/>
    <w:rsid w:val="00700BC6"/>
    <w:rsid w:val="007E0489"/>
    <w:rsid w:val="00843E8A"/>
    <w:rsid w:val="00922315"/>
    <w:rsid w:val="00A02198"/>
    <w:rsid w:val="00A2037F"/>
    <w:rsid w:val="00A37B7B"/>
    <w:rsid w:val="00BA6ED7"/>
    <w:rsid w:val="00C17EC7"/>
    <w:rsid w:val="00CA599D"/>
    <w:rsid w:val="00D11448"/>
    <w:rsid w:val="00DF5596"/>
    <w:rsid w:val="00E23D12"/>
    <w:rsid w:val="00E35B5D"/>
    <w:rsid w:val="00E56DAF"/>
    <w:rsid w:val="00E9723D"/>
    <w:rsid w:val="00EE68F7"/>
    <w:rsid w:val="00FD530B"/>
    <w:rsid w:val="00FF5257"/>
  </w:rsids>
  <m:mathPr>
    <m:mathFont m:val="Cambria Math"/>
    <m:brkBin m:val="before"/>
    <m:brkBinSub m:val="--"/>
    <m:smallFrac m:val="0"/>
    <m:dispDef/>
    <m:lMargin m:val="0"/>
    <m:rMargin m:val="0"/>
    <m:defJc m:val="centerGroup"/>
    <m:wrapIndent m:val="1440"/>
    <m:intLim m:val="subSup"/>
    <m:naryLim m:val="undOvr"/>
  </m:mathPr>
  <w:themeFontLang w:val="de-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D4264"/>
  <w15:chartTrackingRefBased/>
  <w15:docId w15:val="{8ECEC360-8659-42B9-81B1-CFD9EC90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02198"/>
    <w:pPr>
      <w:spacing w:after="120" w:line="285" w:lineRule="auto"/>
    </w:pPr>
    <w:rPr>
      <w:rFonts w:ascii="Open Sans" w:eastAsia="Times New Roman" w:hAnsi="Open Sans" w:cs="Open Sans"/>
      <w:color w:val="000000"/>
      <w:kern w:val="28"/>
      <w:sz w:val="16"/>
      <w:szCs w:val="20"/>
      <w:lang w:eastAsia="de-AT"/>
      <w14:ligatures w14:val="standard"/>
      <w14:cntxtAlt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E9723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969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hyperlink" Target="http://www.marienpfarre.at" TargetMode="Externa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hyperlink" Target="mailto:kanzlei@marienpfarre.at" TargetMode="Externa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11" Type="http://schemas.microsoft.com/office/2007/relationships/hdphoto" Target="media/hdphoto3.wdp"/><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673</Words>
  <Characters>4247</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Rudolf Mijoc</dc:creator>
  <cp:keywords/>
  <dc:description/>
  <cp:lastModifiedBy>p.lorenz voith</cp:lastModifiedBy>
  <cp:revision>21</cp:revision>
  <cp:lastPrinted>2022-06-17T09:33:00Z</cp:lastPrinted>
  <dcterms:created xsi:type="dcterms:W3CDTF">2022-06-17T07:06:00Z</dcterms:created>
  <dcterms:modified xsi:type="dcterms:W3CDTF">2022-06-17T09:34:00Z</dcterms:modified>
</cp:coreProperties>
</file>